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51" w:rsidRDefault="00953751" w:rsidP="00953751">
      <w:pPr>
        <w:pStyle w:val="a5"/>
        <w:shd w:val="clear" w:color="auto" w:fill="FFFFFF"/>
        <w:spacing w:after="0" w:afterAutospacing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Разнообразие веществ</w:t>
      </w:r>
    </w:p>
    <w:p w:rsidR="00953751" w:rsidRDefault="00953751" w:rsidP="00953751">
      <w:pPr>
        <w:pStyle w:val="a5"/>
        <w:shd w:val="clear" w:color="auto" w:fill="FFFFFF"/>
        <w:spacing w:after="0" w:afterAutospacing="0"/>
        <w:rPr>
          <w:color w:val="000000"/>
          <w:sz w:val="26"/>
          <w:szCs w:val="26"/>
        </w:rPr>
      </w:pPr>
    </w:p>
    <w:p w:rsidR="006E6D53" w:rsidRPr="006E6D53" w:rsidRDefault="006E6D53" w:rsidP="006E6D5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6D53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карта урока  </w:t>
      </w: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6"/>
        <w:gridCol w:w="12388"/>
      </w:tblGrid>
      <w:tr w:rsidR="006E6D53" w:rsidRPr="006E6D53" w:rsidTr="009876E6">
        <w:trPr>
          <w:trHeight w:val="246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D5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D53">
              <w:rPr>
                <w:rFonts w:ascii="Times New Roman" w:hAnsi="Times New Roman" w:cs="Times New Roman"/>
                <w:b/>
                <w:sz w:val="28"/>
                <w:szCs w:val="28"/>
              </w:rPr>
              <w:t>Чернова Галина Васильевна</w:t>
            </w:r>
          </w:p>
        </w:tc>
      </w:tr>
      <w:tr w:rsidR="006E6D53" w:rsidRPr="006E6D53" w:rsidTr="009876E6">
        <w:trPr>
          <w:trHeight w:val="246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D53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1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D53">
              <w:rPr>
                <w:rFonts w:ascii="Times New Roman" w:hAnsi="Times New Roman" w:cs="Times New Roman"/>
                <w:b/>
                <w:sz w:val="28"/>
                <w:szCs w:val="28"/>
              </w:rPr>
              <w:t>МБОУ «Лицей №17» г. Берёзовский</w:t>
            </w:r>
          </w:p>
        </w:tc>
      </w:tr>
      <w:tr w:rsidR="006E6D53" w:rsidRPr="006E6D53" w:rsidTr="009876E6">
        <w:trPr>
          <w:trHeight w:val="246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D5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D53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начальных классов</w:t>
            </w:r>
          </w:p>
        </w:tc>
      </w:tr>
      <w:tr w:rsidR="006E6D53" w:rsidRPr="006E6D53" w:rsidTr="009876E6">
        <w:trPr>
          <w:trHeight w:val="246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D53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D53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</w:tr>
      <w:tr w:rsidR="006E6D53" w:rsidRPr="006E6D53" w:rsidTr="009876E6">
        <w:trPr>
          <w:trHeight w:val="246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D5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53" w:rsidRPr="006E6D53" w:rsidRDefault="001419AA" w:rsidP="006E6D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Разнообразие веществ</w:t>
            </w:r>
          </w:p>
        </w:tc>
      </w:tr>
      <w:tr w:rsidR="006E6D53" w:rsidRPr="006E6D53" w:rsidTr="009876E6">
        <w:trPr>
          <w:trHeight w:val="246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D5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53" w:rsidRPr="006E6D53" w:rsidRDefault="001419AA" w:rsidP="006E6D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E6D53" w:rsidRPr="006E6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</w:p>
        </w:tc>
      </w:tr>
      <w:tr w:rsidR="006E6D53" w:rsidRPr="006E6D53" w:rsidTr="009876E6">
        <w:trPr>
          <w:trHeight w:val="246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D53">
              <w:rPr>
                <w:rFonts w:ascii="Times New Roman" w:hAnsi="Times New Roman" w:cs="Times New Roman"/>
                <w:sz w:val="28"/>
                <w:szCs w:val="28"/>
              </w:rPr>
              <w:t>Предметная программа и ее автор</w:t>
            </w:r>
          </w:p>
        </w:tc>
        <w:tc>
          <w:tcPr>
            <w:tcW w:w="1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53" w:rsidRPr="006E6D53" w:rsidRDefault="006E6D53" w:rsidP="001419A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6D53">
              <w:rPr>
                <w:rFonts w:ascii="Times New Roman" w:hAnsi="Times New Roman" w:cs="Times New Roman"/>
                <w:sz w:val="28"/>
                <w:szCs w:val="28"/>
              </w:rPr>
              <w:t>УМК «</w:t>
            </w:r>
            <w:r w:rsidR="001419AA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  <w:r w:rsidRPr="006E6D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87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D53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r w:rsidR="001419AA">
              <w:rPr>
                <w:rFonts w:ascii="Times New Roman" w:hAnsi="Times New Roman" w:cs="Times New Roman"/>
                <w:sz w:val="28"/>
                <w:szCs w:val="28"/>
              </w:rPr>
              <w:t>А.А. Плешаков</w:t>
            </w:r>
          </w:p>
        </w:tc>
      </w:tr>
      <w:tr w:rsidR="006E6D53" w:rsidRPr="006E6D53" w:rsidTr="009876E6">
        <w:trPr>
          <w:trHeight w:val="271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D53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53" w:rsidRPr="006E6D53" w:rsidRDefault="006E6D53" w:rsidP="00987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урок усвоения новых знаний </w:t>
            </w:r>
            <w:r w:rsidRPr="008A7D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 способов действий</w:t>
            </w:r>
          </w:p>
        </w:tc>
      </w:tr>
      <w:tr w:rsidR="006E6D53" w:rsidRPr="006E6D53" w:rsidTr="009876E6">
        <w:trPr>
          <w:trHeight w:val="271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D53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1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53" w:rsidRPr="006E6D53" w:rsidRDefault="006E6D53" w:rsidP="001419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Познакомить</w:t>
            </w:r>
            <w:r w:rsidR="001419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веществами и их свойствами</w:t>
            </w:r>
          </w:p>
        </w:tc>
      </w:tr>
      <w:tr w:rsidR="006E6D53" w:rsidRPr="006E6D53" w:rsidTr="009876E6">
        <w:trPr>
          <w:trHeight w:val="271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Задачи деятельности учителя</w:t>
            </w:r>
          </w:p>
        </w:tc>
        <w:tc>
          <w:tcPr>
            <w:tcW w:w="1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53" w:rsidRPr="006E6D53" w:rsidRDefault="006E6D53" w:rsidP="00CC0BA7">
            <w:pPr>
              <w:shd w:val="clear" w:color="auto" w:fill="FFFFFF"/>
              <w:spacing w:after="144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D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A7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оздать условия для выяснения</w:t>
            </w:r>
            <w:r w:rsidR="00CC0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A7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C0BA7" w:rsidRPr="001419AA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бывают вещества, какими свойствами они обладают и как используются человеком</w:t>
            </w:r>
          </w:p>
        </w:tc>
      </w:tr>
      <w:tr w:rsidR="006E6D53" w:rsidRPr="006E6D53" w:rsidTr="009876E6">
        <w:trPr>
          <w:trHeight w:val="271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Планируемые результаты образования.</w:t>
            </w:r>
          </w:p>
        </w:tc>
        <w:tc>
          <w:tcPr>
            <w:tcW w:w="1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53" w:rsidRPr="008A7DFD" w:rsidRDefault="006E6D53" w:rsidP="006E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7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Предметные:</w:t>
            </w:r>
            <w:r w:rsidRPr="006E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A7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научатся </w:t>
            </w:r>
            <w:r w:rsidR="00CC0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вещества, их свойства, описывать изученные вещества, проводить наблюдения и ставить опыты, анализировать,  доказывать предположения, делать выводы</w:t>
            </w:r>
          </w:p>
          <w:p w:rsidR="006E6D53" w:rsidRPr="008A7DFD" w:rsidRDefault="006E6D53" w:rsidP="006E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7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Метапредметные </w:t>
            </w:r>
            <w:r w:rsidRPr="006E6D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CC0BA7" w:rsidRPr="001419AA" w:rsidRDefault="006E6D53" w:rsidP="00CC0BA7">
            <w:pPr>
              <w:shd w:val="clear" w:color="auto" w:fill="FFFFFF"/>
              <w:spacing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B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CC0B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C0BA7" w:rsidRPr="00CC0BA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CC0BA7" w:rsidRPr="001419AA">
              <w:rPr>
                <w:rFonts w:ascii="Times New Roman" w:eastAsia="Times New Roman" w:hAnsi="Times New Roman" w:cs="Times New Roman"/>
                <w:sz w:val="28"/>
                <w:szCs w:val="28"/>
              </w:rPr>
              <w:t>мение ориентироваться в своей системе знаний, добывать новые знания, находить ответы на вопросы, используя свой жизненный опыт и информацию, полученную на уроке.</w:t>
            </w:r>
          </w:p>
          <w:p w:rsidR="00CC0BA7" w:rsidRPr="001419AA" w:rsidRDefault="006E6D53" w:rsidP="00CC0BA7">
            <w:pPr>
              <w:shd w:val="clear" w:color="auto" w:fill="FFFFFF"/>
              <w:spacing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B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CC0B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C0BA7" w:rsidRPr="00CC0BA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CC0BA7" w:rsidRPr="00141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пределять и формулировать цель своей деятельности на каждом этапе урока, проговаривать в логической последовательности свои действия, учиться делать самооценку своей </w:t>
            </w:r>
            <w:r w:rsidR="00CC0BA7" w:rsidRPr="001419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 на уроке.</w:t>
            </w:r>
          </w:p>
          <w:p w:rsidR="00CC0BA7" w:rsidRPr="001419AA" w:rsidRDefault="006E6D53" w:rsidP="00CC0BA7">
            <w:pPr>
              <w:shd w:val="clear" w:color="auto" w:fill="FFFFFF"/>
              <w:spacing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B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CC0B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C0BA7" w:rsidRPr="001419A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оформлять свои мысли в устной форме, слушать и понимать речь других, готовность слушать собеседника, умение работ</w:t>
            </w:r>
            <w:r w:rsidR="0054057E">
              <w:rPr>
                <w:rFonts w:ascii="Times New Roman" w:eastAsia="Times New Roman" w:hAnsi="Times New Roman" w:cs="Times New Roman"/>
                <w:sz w:val="28"/>
                <w:szCs w:val="28"/>
              </w:rPr>
              <w:t>ать в группе, парах</w:t>
            </w:r>
          </w:p>
          <w:p w:rsidR="006E6D53" w:rsidRPr="006E6D53" w:rsidRDefault="006E6D53" w:rsidP="0054057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D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Личностные:</w:t>
            </w:r>
            <w:r w:rsidRPr="006E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A31F2" w:rsidRPr="005A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 действия  </w:t>
            </w:r>
            <w:proofErr w:type="spellStart"/>
            <w:r w:rsidR="005A31F2" w:rsidRPr="005A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смыслообразования</w:t>
            </w:r>
            <w:proofErr w:type="spellEnd"/>
            <w:r w:rsidR="005A31F2" w:rsidRPr="005A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и  самоопределения,  развитие</w:t>
            </w:r>
            <w:r w:rsidR="005A31F2">
              <w:rPr>
                <w:rFonts w:eastAsia="Times New Roman" w:cs="Times New Roman"/>
                <w:color w:val="000000"/>
                <w:sz w:val="77"/>
                <w:szCs w:val="77"/>
              </w:rPr>
              <w:t xml:space="preserve"> </w:t>
            </w:r>
            <w:r w:rsidR="005A31F2" w:rsidRPr="005A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мотивов</w:t>
            </w:r>
            <w:r w:rsidR="005A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учебной деятельности, формирование адекватной позитивной самооценки и </w:t>
            </w:r>
            <w:proofErr w:type="spellStart"/>
            <w:r w:rsidR="005A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самовосприятия</w:t>
            </w:r>
            <w:proofErr w:type="spellEnd"/>
            <w:r w:rsidR="005A31F2" w:rsidRPr="005A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6E6D53" w:rsidRPr="006E6D53" w:rsidTr="009876E6">
        <w:trPr>
          <w:trHeight w:val="454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</w:t>
            </w:r>
            <w:r w:rsidR="00E5107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D53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мир: </w:t>
            </w:r>
            <w:r w:rsidR="005405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6D53">
              <w:rPr>
                <w:rFonts w:ascii="Times New Roman" w:hAnsi="Times New Roman" w:cs="Times New Roman"/>
                <w:sz w:val="28"/>
                <w:szCs w:val="28"/>
              </w:rPr>
              <w:t xml:space="preserve"> класс -  учебник</w:t>
            </w:r>
            <w:r w:rsidR="0054057E">
              <w:rPr>
                <w:rFonts w:ascii="Times New Roman" w:hAnsi="Times New Roman" w:cs="Times New Roman"/>
                <w:sz w:val="28"/>
                <w:szCs w:val="28"/>
              </w:rPr>
              <w:t xml:space="preserve">, рабочая тетрадь </w:t>
            </w:r>
          </w:p>
          <w:p w:rsidR="006E6D53" w:rsidRPr="006E6D53" w:rsidRDefault="006E6D53" w:rsidP="000B755E">
            <w:pPr>
              <w:shd w:val="clear" w:color="auto" w:fill="FFFFFF"/>
              <w:spacing w:after="14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D53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Лабораторное оборудование</w:t>
            </w:r>
            <w:r w:rsidR="0054057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4057E" w:rsidRPr="0054057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54057E" w:rsidRPr="00141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оль, сахар, лимонная кислота, уксус, картофель, </w:t>
            </w:r>
            <w:r w:rsidR="000B755E">
              <w:rPr>
                <w:rFonts w:ascii="Times New Roman" w:eastAsia="Times New Roman" w:hAnsi="Times New Roman" w:cs="Times New Roman"/>
                <w:sz w:val="28"/>
                <w:szCs w:val="28"/>
              </w:rPr>
              <w:t>морковь</w:t>
            </w:r>
            <w:r w:rsidR="0054057E" w:rsidRPr="00141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яблоки, </w:t>
            </w:r>
            <w:r w:rsidR="004F23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груша, печенье, </w:t>
            </w:r>
            <w:r w:rsidR="0054057E" w:rsidRPr="001419AA">
              <w:rPr>
                <w:rFonts w:ascii="Times New Roman" w:eastAsia="Times New Roman" w:hAnsi="Times New Roman" w:cs="Times New Roman"/>
                <w:sz w:val="28"/>
                <w:szCs w:val="28"/>
              </w:rPr>
              <w:t>хлеб, разб</w:t>
            </w:r>
            <w:r w:rsidR="0054057E" w:rsidRPr="0054057E">
              <w:rPr>
                <w:rFonts w:ascii="Times New Roman" w:eastAsia="Times New Roman" w:hAnsi="Times New Roman" w:cs="Times New Roman"/>
                <w:sz w:val="28"/>
                <w:szCs w:val="28"/>
              </w:rPr>
              <w:t>авленная настойка йода, пипетк</w:t>
            </w:r>
            <w:r w:rsidR="000B755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6E6D53" w:rsidRDefault="006E6D53" w:rsidP="006E6D53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tbl>
      <w:tblPr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1"/>
        <w:gridCol w:w="7"/>
        <w:gridCol w:w="5439"/>
        <w:gridCol w:w="3288"/>
        <w:gridCol w:w="8"/>
        <w:gridCol w:w="3997"/>
      </w:tblGrid>
      <w:tr w:rsidR="006E6D53" w:rsidRPr="006E6D53" w:rsidTr="00E05911">
        <w:trPr>
          <w:trHeight w:val="931"/>
        </w:trPr>
        <w:tc>
          <w:tcPr>
            <w:tcW w:w="2601" w:type="dxa"/>
            <w:hideMark/>
          </w:tcPr>
          <w:p w:rsidR="006E6D53" w:rsidRPr="006E6D53" w:rsidRDefault="006E6D53" w:rsidP="006E6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  <w:p w:rsidR="006E6D53" w:rsidRPr="006E6D53" w:rsidRDefault="006E6D53" w:rsidP="006E6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5446" w:type="dxa"/>
            <w:gridSpan w:val="2"/>
            <w:hideMark/>
          </w:tcPr>
          <w:p w:rsidR="006E6D53" w:rsidRPr="006E6D53" w:rsidRDefault="006E6D53" w:rsidP="006E6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88" w:type="dxa"/>
          </w:tcPr>
          <w:p w:rsidR="006E6D53" w:rsidRPr="006E6D53" w:rsidRDefault="006E6D53" w:rsidP="006E6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учащегося</w:t>
            </w:r>
          </w:p>
        </w:tc>
        <w:tc>
          <w:tcPr>
            <w:tcW w:w="4005" w:type="dxa"/>
            <w:gridSpan w:val="2"/>
          </w:tcPr>
          <w:p w:rsidR="006E6D53" w:rsidRPr="006E6D53" w:rsidRDefault="006E6D53" w:rsidP="006E6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учебные действия </w:t>
            </w:r>
          </w:p>
        </w:tc>
      </w:tr>
      <w:tr w:rsidR="006E6D53" w:rsidRPr="006E6D53" w:rsidTr="00E05911">
        <w:trPr>
          <w:trHeight w:val="460"/>
        </w:trPr>
        <w:tc>
          <w:tcPr>
            <w:tcW w:w="2601" w:type="dxa"/>
          </w:tcPr>
          <w:p w:rsidR="006E6D53" w:rsidRPr="00A35A71" w:rsidRDefault="006E6D53" w:rsidP="006E6D53">
            <w:pPr>
              <w:tabs>
                <w:tab w:val="left" w:pos="-10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A71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 этап.</w:t>
            </w:r>
          </w:p>
          <w:p w:rsidR="006E6D53" w:rsidRPr="006E6D53" w:rsidRDefault="006E6D53" w:rsidP="006E6D53">
            <w:pPr>
              <w:tabs>
                <w:tab w:val="left" w:pos="-10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6D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>настроить на положительные эмоции, способствовать созданию внутреннего комфорта.</w:t>
            </w:r>
          </w:p>
          <w:p w:rsidR="006E6D53" w:rsidRPr="006E6D53" w:rsidRDefault="006E6D53" w:rsidP="006E6D53">
            <w:pPr>
              <w:tabs>
                <w:tab w:val="left" w:pos="-1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  <w:gridSpan w:val="2"/>
          </w:tcPr>
          <w:p w:rsidR="0054057E" w:rsidRDefault="005A31F2" w:rsidP="006E6D53">
            <w:pPr>
              <w:tabs>
                <w:tab w:val="left" w:pos="382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5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Чтоб природе другом стать,</w:t>
            </w:r>
            <w:r w:rsidRPr="005405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Тайны все её узнать,</w:t>
            </w:r>
            <w:r w:rsidRPr="005405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Все загадки разгадать,</w:t>
            </w:r>
            <w:r w:rsidRPr="005405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Научитесь наблюдать,</w:t>
            </w:r>
            <w:r w:rsidRPr="005405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Будем вместе развивать у себя внимательность,</w:t>
            </w:r>
            <w:r w:rsidRPr="005405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поможет всё узнать наша любознательность.</w:t>
            </w:r>
          </w:p>
          <w:p w:rsidR="0054057E" w:rsidRPr="00564FB2" w:rsidRDefault="006E6D53" w:rsidP="0054057E">
            <w:pPr>
              <w:tabs>
                <w:tab w:val="left" w:pos="382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FB2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54057E" w:rsidRPr="00564FB2">
              <w:rPr>
                <w:rFonts w:ascii="Times New Roman" w:hAnsi="Times New Roman" w:cs="Times New Roman"/>
                <w:sz w:val="28"/>
                <w:szCs w:val="28"/>
              </w:rPr>
              <w:t>Что такое внимательность и любознательность</w:t>
            </w:r>
            <w:r w:rsidRPr="00564FB2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54057E" w:rsidRPr="00564FB2" w:rsidRDefault="0054057E" w:rsidP="0054057E">
            <w:pPr>
              <w:tabs>
                <w:tab w:val="left" w:pos="382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FB2">
              <w:rPr>
                <w:rFonts w:ascii="Times New Roman" w:hAnsi="Times New Roman" w:cs="Times New Roman"/>
                <w:sz w:val="28"/>
                <w:szCs w:val="28"/>
              </w:rPr>
              <w:t>-  Почему так важны эти качества для ученика?</w:t>
            </w:r>
          </w:p>
          <w:p w:rsidR="006E6D53" w:rsidRPr="006E6D53" w:rsidRDefault="006E6D53" w:rsidP="0054057E">
            <w:pPr>
              <w:tabs>
                <w:tab w:val="left" w:pos="38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2">
              <w:rPr>
                <w:rFonts w:ascii="Times New Roman" w:hAnsi="Times New Roman" w:cs="Times New Roman"/>
                <w:sz w:val="28"/>
                <w:szCs w:val="28"/>
              </w:rPr>
              <w:t>(обобщить ответы детей)</w:t>
            </w:r>
          </w:p>
        </w:tc>
        <w:tc>
          <w:tcPr>
            <w:tcW w:w="3288" w:type="dxa"/>
          </w:tcPr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>- Проверяют готовность к уроку.</w:t>
            </w:r>
          </w:p>
          <w:p w:rsidR="006E6D53" w:rsidRPr="008A7DFD" w:rsidRDefault="006E6D53" w:rsidP="006E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A7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мнение.</w:t>
            </w:r>
          </w:p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6E6D53" w:rsidRPr="006E6D53" w:rsidRDefault="006E6D53" w:rsidP="006E6D53">
            <w:pPr>
              <w:tabs>
                <w:tab w:val="left" w:pos="38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>: самоопределение;</w:t>
            </w:r>
          </w:p>
          <w:p w:rsidR="006E6D53" w:rsidRPr="006E6D53" w:rsidRDefault="006E6D53" w:rsidP="006E6D53">
            <w:pPr>
              <w:tabs>
                <w:tab w:val="left" w:pos="38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>: планирование учебного сотрудничества с</w:t>
            </w:r>
          </w:p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>учителем и сверстниками.</w:t>
            </w:r>
          </w:p>
        </w:tc>
      </w:tr>
      <w:tr w:rsidR="00EA7009" w:rsidRPr="006E6D53" w:rsidTr="00E05911">
        <w:trPr>
          <w:trHeight w:val="460"/>
        </w:trPr>
        <w:tc>
          <w:tcPr>
            <w:tcW w:w="2601" w:type="dxa"/>
          </w:tcPr>
          <w:p w:rsidR="00EA7009" w:rsidRPr="00A35A71" w:rsidRDefault="00EA7009" w:rsidP="006E6D53">
            <w:pPr>
              <w:tabs>
                <w:tab w:val="left" w:pos="-10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Pr="00A35A71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Проверка домашнего задания.</w:t>
            </w:r>
          </w:p>
        </w:tc>
        <w:tc>
          <w:tcPr>
            <w:tcW w:w="5446" w:type="dxa"/>
            <w:gridSpan w:val="2"/>
          </w:tcPr>
          <w:p w:rsidR="00EA7009" w:rsidRDefault="00EA7009" w:rsidP="00EA7009">
            <w:pPr>
              <w:tabs>
                <w:tab w:val="left" w:pos="382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Индивидуальная работа по карточкам (приложение 1- тест "Тела, вещества, частицы")</w:t>
            </w:r>
          </w:p>
          <w:p w:rsidR="00EA7009" w:rsidRDefault="00EA7009" w:rsidP="00EA7009">
            <w:pPr>
              <w:tabs>
                <w:tab w:val="left" w:pos="382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Фронтальная беседа</w:t>
            </w:r>
          </w:p>
          <w:p w:rsidR="00EA7009" w:rsidRDefault="00EA7009" w:rsidP="00EA7009">
            <w:pPr>
              <w:tabs>
                <w:tab w:val="left" w:pos="382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Что такое тело?</w:t>
            </w:r>
          </w:p>
          <w:p w:rsidR="00EA7009" w:rsidRDefault="00EA7009" w:rsidP="00EA7009">
            <w:pPr>
              <w:tabs>
                <w:tab w:val="left" w:pos="382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Какие бывают тела?</w:t>
            </w:r>
          </w:p>
          <w:p w:rsidR="00EA7009" w:rsidRDefault="00EA7009" w:rsidP="00EA7009">
            <w:pPr>
              <w:tabs>
                <w:tab w:val="left" w:pos="382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Приведите примеры.</w:t>
            </w:r>
          </w:p>
          <w:p w:rsidR="00EA7009" w:rsidRDefault="00EA7009" w:rsidP="00EA7009">
            <w:pPr>
              <w:tabs>
                <w:tab w:val="left" w:pos="382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Что такое вещество?</w:t>
            </w:r>
          </w:p>
          <w:p w:rsidR="00EA7009" w:rsidRDefault="00EA7009" w:rsidP="00EA7009">
            <w:pPr>
              <w:tabs>
                <w:tab w:val="left" w:pos="382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Какие бывают вещества?</w:t>
            </w:r>
          </w:p>
          <w:p w:rsidR="00EA7009" w:rsidRDefault="00EA7009" w:rsidP="00EA7009">
            <w:pPr>
              <w:tabs>
                <w:tab w:val="left" w:pos="382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Приведите примеры.</w:t>
            </w:r>
          </w:p>
          <w:p w:rsidR="00EA7009" w:rsidRDefault="00EA7009" w:rsidP="00EA7009">
            <w:pPr>
              <w:tabs>
                <w:tab w:val="left" w:pos="382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Из чего состоят вещества?</w:t>
            </w:r>
          </w:p>
          <w:p w:rsidR="00EA7009" w:rsidRPr="0054057E" w:rsidRDefault="00EA7009" w:rsidP="00EA7009">
            <w:pPr>
              <w:shd w:val="clear" w:color="auto" w:fill="FFFFFF"/>
              <w:spacing w:after="144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9A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Вывод.</w:t>
            </w:r>
            <w:r w:rsidRPr="00141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Любой предмет, любое живое существо можно назвать телом. Тела состоят из веществ. Вещества состоят из мельчайших, не видимых глазом частиц.</w:t>
            </w:r>
          </w:p>
        </w:tc>
        <w:tc>
          <w:tcPr>
            <w:tcW w:w="3288" w:type="dxa"/>
          </w:tcPr>
          <w:p w:rsidR="00EA7009" w:rsidRDefault="00EA7009" w:rsidP="006E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EA7009" w:rsidRDefault="00EA7009" w:rsidP="006E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09" w:rsidRDefault="00EA7009" w:rsidP="006E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09" w:rsidRDefault="00EA7009" w:rsidP="00EA70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Выстраивают монологические высказывания.</w:t>
            </w:r>
          </w:p>
          <w:p w:rsidR="00EA7009" w:rsidRPr="006E6D53" w:rsidRDefault="00EA7009" w:rsidP="00EA70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Делают выводы.</w:t>
            </w:r>
          </w:p>
          <w:p w:rsidR="00EA7009" w:rsidRPr="006E6D53" w:rsidRDefault="00EA7009" w:rsidP="006E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EA7009" w:rsidRPr="00EA7009" w:rsidRDefault="00EA7009" w:rsidP="00EA7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EA7009" w:rsidRDefault="00EA7009" w:rsidP="00EA7009">
            <w:pPr>
              <w:tabs>
                <w:tab w:val="left" w:pos="382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0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ставить учебную задачу</w:t>
            </w:r>
            <w:r>
              <w:rPr>
                <w:rFonts w:ascii="Times New Roman" w:hAnsi="Times New Roman"/>
                <w:sz w:val="24"/>
                <w:szCs w:val="24"/>
              </w:rPr>
              <w:t>, работать по инструкции.</w:t>
            </w:r>
          </w:p>
          <w:p w:rsidR="00EA7009" w:rsidRDefault="00EA7009" w:rsidP="00EA70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синтез как составление целого и частей.</w:t>
            </w:r>
          </w:p>
          <w:p w:rsidR="00EA7009" w:rsidRPr="006E6D53" w:rsidRDefault="00EA7009" w:rsidP="00EA70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выслушивать ответы других детей, </w:t>
            </w: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>высказывать свое мнение в доступной форме.</w:t>
            </w:r>
          </w:p>
          <w:p w:rsidR="00EA7009" w:rsidRPr="006E6D53" w:rsidRDefault="00EA7009" w:rsidP="00EA7009">
            <w:pPr>
              <w:tabs>
                <w:tab w:val="left" w:pos="38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D53" w:rsidRPr="006E6D53" w:rsidTr="00E05911">
        <w:trPr>
          <w:trHeight w:val="254"/>
        </w:trPr>
        <w:tc>
          <w:tcPr>
            <w:tcW w:w="2601" w:type="dxa"/>
          </w:tcPr>
          <w:p w:rsidR="006E6D53" w:rsidRPr="00A35A71" w:rsidRDefault="00EA7009" w:rsidP="006E6D53">
            <w:pPr>
              <w:tabs>
                <w:tab w:val="left" w:pos="-10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E6D53" w:rsidRPr="00A35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Определение темы урока. Постановка цели  урока. </w:t>
            </w:r>
          </w:p>
          <w:p w:rsidR="006E6D53" w:rsidRPr="006E6D53" w:rsidRDefault="006E6D53" w:rsidP="006E6D53">
            <w:pPr>
              <w:tabs>
                <w:tab w:val="left" w:pos="-1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6D53" w:rsidRPr="006E6D53" w:rsidRDefault="006E6D53" w:rsidP="006E6D53">
            <w:pPr>
              <w:tabs>
                <w:tab w:val="left" w:pos="38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направить к восприятию нового материала; суметь  проанализировать ситуацию и назвать </w:t>
            </w:r>
            <w:r w:rsidRPr="006E6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 и цель урока</w:t>
            </w:r>
          </w:p>
          <w:p w:rsidR="006E6D53" w:rsidRPr="006E6D53" w:rsidRDefault="006E6D53" w:rsidP="006E6D53">
            <w:pPr>
              <w:tabs>
                <w:tab w:val="left" w:pos="-1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  <w:gridSpan w:val="2"/>
          </w:tcPr>
          <w:p w:rsidR="00564FB2" w:rsidRPr="008C28E8" w:rsidRDefault="00564FB2" w:rsidP="006E6D5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8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Организация работы в </w:t>
            </w:r>
            <w:r w:rsidR="000B755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группах</w:t>
            </w:r>
            <w:r w:rsidRPr="008C2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(кроссворд - приложение 2)</w:t>
            </w:r>
          </w:p>
          <w:p w:rsidR="00564FB2" w:rsidRPr="008C28E8" w:rsidRDefault="00564FB2" w:rsidP="0056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8E8">
              <w:rPr>
                <w:rFonts w:ascii="Times New Roman" w:hAnsi="Times New Roman" w:cs="Times New Roman"/>
                <w:sz w:val="28"/>
                <w:szCs w:val="28"/>
              </w:rPr>
              <w:t>- Вспомните значение терминов из вашего словарика и отгадайте кроссворд.</w:t>
            </w:r>
          </w:p>
          <w:p w:rsidR="00564FB2" w:rsidRPr="008C28E8" w:rsidRDefault="00564FB2" w:rsidP="0056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8E8">
              <w:rPr>
                <w:rFonts w:ascii="Times New Roman" w:hAnsi="Times New Roman" w:cs="Times New Roman"/>
                <w:sz w:val="28"/>
                <w:szCs w:val="28"/>
              </w:rPr>
              <w:t>2. Проверка</w:t>
            </w:r>
          </w:p>
          <w:p w:rsidR="00564FB2" w:rsidRPr="008C28E8" w:rsidRDefault="00564FB2" w:rsidP="00564FB2">
            <w:pPr>
              <w:pStyle w:val="a3"/>
              <w:tabs>
                <w:tab w:val="left" w:pos="900"/>
              </w:tabs>
              <w:ind w:left="93"/>
              <w:rPr>
                <w:sz w:val="28"/>
                <w:szCs w:val="28"/>
              </w:rPr>
            </w:pPr>
            <w:r w:rsidRPr="008C28E8">
              <w:rPr>
                <w:sz w:val="28"/>
                <w:szCs w:val="28"/>
              </w:rPr>
              <w:t>- Какое слово получилось в выделенной строке кроссворда? (Вещества)</w:t>
            </w:r>
          </w:p>
          <w:p w:rsidR="00564FB2" w:rsidRPr="008C28E8" w:rsidRDefault="00564FB2" w:rsidP="00564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FB2" w:rsidRPr="008C28E8" w:rsidRDefault="00564FB2" w:rsidP="006E6D5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6D53" w:rsidRPr="008C28E8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8E8">
              <w:rPr>
                <w:rFonts w:ascii="Times New Roman" w:hAnsi="Times New Roman" w:cs="Times New Roman"/>
                <w:sz w:val="28"/>
                <w:szCs w:val="28"/>
              </w:rPr>
              <w:t>-Молодцы! Определите тему нашего урока.</w:t>
            </w:r>
          </w:p>
          <w:p w:rsidR="006E6D53" w:rsidRPr="008C28E8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8E8">
              <w:rPr>
                <w:rFonts w:ascii="Times New Roman" w:hAnsi="Times New Roman" w:cs="Times New Roman"/>
                <w:sz w:val="28"/>
                <w:szCs w:val="28"/>
              </w:rPr>
              <w:t xml:space="preserve">- Мы с вами определили тему урока, а сейчас давайте определим его цель. </w:t>
            </w:r>
          </w:p>
          <w:p w:rsidR="006E6D53" w:rsidRPr="008C28E8" w:rsidRDefault="001C2722" w:rsidP="001C2722">
            <w:pPr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8C28E8">
              <w:rPr>
                <w:rFonts w:ascii="Times New Roman" w:hAnsi="Times New Roman" w:cs="Times New Roman"/>
                <w:sz w:val="28"/>
                <w:szCs w:val="28"/>
              </w:rPr>
              <w:t>- Какие вещества окружают нас в жизни?</w:t>
            </w:r>
          </w:p>
          <w:p w:rsidR="006E6D53" w:rsidRPr="008C28E8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8E8">
              <w:rPr>
                <w:rFonts w:ascii="Times New Roman" w:hAnsi="Times New Roman" w:cs="Times New Roman"/>
                <w:sz w:val="28"/>
                <w:szCs w:val="28"/>
              </w:rPr>
              <w:t xml:space="preserve">- Всё ли мы знаем о </w:t>
            </w:r>
            <w:r w:rsidR="001C2722" w:rsidRPr="008C28E8">
              <w:rPr>
                <w:rFonts w:ascii="Times New Roman" w:hAnsi="Times New Roman" w:cs="Times New Roman"/>
                <w:sz w:val="28"/>
                <w:szCs w:val="28"/>
              </w:rPr>
              <w:t>веществах</w:t>
            </w:r>
            <w:r w:rsidRPr="008C28E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E6D53" w:rsidRPr="008C28E8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8E8">
              <w:rPr>
                <w:rFonts w:ascii="Times New Roman" w:hAnsi="Times New Roman" w:cs="Times New Roman"/>
                <w:sz w:val="28"/>
                <w:szCs w:val="28"/>
              </w:rPr>
              <w:t xml:space="preserve">- Что бы вы хотели узнать о </w:t>
            </w:r>
            <w:r w:rsidR="001C2722" w:rsidRPr="008C28E8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Pr="008C28E8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6E6D53" w:rsidRPr="008C28E8" w:rsidRDefault="006E6D53" w:rsidP="00A72D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8E8"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на уроке </w:t>
            </w:r>
            <w:r w:rsidR="00A72DCF" w:rsidRPr="008C28E8">
              <w:rPr>
                <w:rFonts w:ascii="Times New Roman" w:hAnsi="Times New Roman" w:cs="Times New Roman"/>
                <w:sz w:val="28"/>
                <w:szCs w:val="28"/>
              </w:rPr>
              <w:t xml:space="preserve">мы будем говорить о веществах, научимся их описывать, </w:t>
            </w:r>
            <w:r w:rsidRPr="008C28E8">
              <w:rPr>
                <w:rFonts w:ascii="Times New Roman" w:hAnsi="Times New Roman" w:cs="Times New Roman"/>
                <w:sz w:val="28"/>
                <w:szCs w:val="28"/>
              </w:rPr>
              <w:t>узна</w:t>
            </w:r>
            <w:r w:rsidR="00A72DCF" w:rsidRPr="008C28E8">
              <w:rPr>
                <w:rFonts w:ascii="Times New Roman" w:hAnsi="Times New Roman" w:cs="Times New Roman"/>
                <w:sz w:val="28"/>
                <w:szCs w:val="28"/>
              </w:rPr>
              <w:t>ем, какие вещества опасны для человека</w:t>
            </w:r>
            <w:r w:rsidRPr="008C28E8">
              <w:rPr>
                <w:rFonts w:ascii="Times New Roman" w:hAnsi="Times New Roman" w:cs="Times New Roman"/>
                <w:sz w:val="28"/>
                <w:szCs w:val="28"/>
              </w:rPr>
              <w:t xml:space="preserve"> и получи</w:t>
            </w:r>
            <w:r w:rsidR="00A72DCF" w:rsidRPr="008C28E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C28E8"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некоторые свои вопросы. </w:t>
            </w:r>
          </w:p>
        </w:tc>
        <w:tc>
          <w:tcPr>
            <w:tcW w:w="3288" w:type="dxa"/>
          </w:tcPr>
          <w:p w:rsidR="00564FB2" w:rsidRDefault="00564FB2" w:rsidP="00564F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в </w:t>
            </w:r>
            <w:r w:rsidR="000B755E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</w:p>
          <w:p w:rsidR="001C2722" w:rsidRDefault="001C2722" w:rsidP="00564F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и оценивают свою работу.</w:t>
            </w:r>
          </w:p>
          <w:p w:rsidR="00564FB2" w:rsidRDefault="00564FB2" w:rsidP="006E6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FB2" w:rsidRDefault="00564FB2" w:rsidP="006E6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FB2" w:rsidRDefault="00564FB2" w:rsidP="006E6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FB2" w:rsidRDefault="00564FB2" w:rsidP="006E6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FB2" w:rsidRDefault="00564FB2" w:rsidP="006E6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FB2" w:rsidRDefault="00564FB2" w:rsidP="006E6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FB2" w:rsidRDefault="00564FB2" w:rsidP="006E6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FB2" w:rsidRDefault="00564FB2" w:rsidP="006E6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FB2" w:rsidRDefault="00564FB2" w:rsidP="006E6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FB2" w:rsidRDefault="00564FB2" w:rsidP="006E6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FB2" w:rsidRDefault="00564FB2" w:rsidP="006E6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FB2" w:rsidRDefault="00564FB2" w:rsidP="006E6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FB2" w:rsidRDefault="00564FB2" w:rsidP="006E6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6D53" w:rsidRPr="008A7DFD" w:rsidRDefault="006E6D53" w:rsidP="006E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</w:t>
            </w:r>
          </w:p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предположения.</w:t>
            </w:r>
          </w:p>
          <w:p w:rsidR="006E6D53" w:rsidRPr="008A7DFD" w:rsidRDefault="006E6D53" w:rsidP="006E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Ставят цели, формулируют (уточняют) тему урока.</w:t>
            </w:r>
          </w:p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Формулируют устные высказывания о значении </w:t>
            </w:r>
            <w:r w:rsidR="00A7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</w:t>
            </w:r>
            <w:r w:rsidRPr="006E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жиз</w:t>
            </w:r>
            <w:r w:rsidR="00A7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 человека</w:t>
            </w:r>
            <w:r w:rsidRPr="006E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E6D53" w:rsidRPr="008A7DFD" w:rsidRDefault="006E6D53" w:rsidP="006E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Учебно-познавательный интерес к новому учебному материалу и способам решения новой задачи.</w:t>
            </w:r>
          </w:p>
          <w:p w:rsidR="001C2722" w:rsidRPr="001C2722" w:rsidRDefault="006E6D53" w:rsidP="001C27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</w:t>
            </w:r>
            <w:r w:rsidR="001C2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722" w:rsidRPr="001C2722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соотнесения того что известно и усвоен</w:t>
            </w:r>
            <w:r w:rsidR="001C2722" w:rsidRPr="001C2722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>; в сотрудничестве с учителем ставить новые учебные задачи</w:t>
            </w:r>
            <w:r w:rsidR="001C27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1C2722" w:rsidRPr="001C2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="001C2722" w:rsidRPr="001C272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="001C2722" w:rsidRPr="001C2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1C2722" w:rsidRPr="001C2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ситуации затруднения.</w:t>
            </w:r>
          </w:p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синтез как составление целого и частей.</w:t>
            </w:r>
          </w:p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 xml:space="preserve"> уметь высказывать свое мнение в доступной форме.</w:t>
            </w:r>
          </w:p>
        </w:tc>
      </w:tr>
      <w:tr w:rsidR="006E6D53" w:rsidRPr="006E6D53" w:rsidTr="00E05911">
        <w:trPr>
          <w:trHeight w:val="460"/>
        </w:trPr>
        <w:tc>
          <w:tcPr>
            <w:tcW w:w="2601" w:type="dxa"/>
          </w:tcPr>
          <w:p w:rsidR="006E6D53" w:rsidRPr="00A35A71" w:rsidRDefault="008C28E8" w:rsidP="006E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28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6E6D53" w:rsidRPr="00A35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E6D53" w:rsidRPr="00A35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новых знаний и способов действий</w:t>
            </w:r>
          </w:p>
          <w:p w:rsidR="006E6D53" w:rsidRPr="008A7DFD" w:rsidRDefault="006E6D53" w:rsidP="006E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6D53" w:rsidRPr="006E6D53" w:rsidRDefault="006E6D53" w:rsidP="006E6D53">
            <w:pPr>
              <w:tabs>
                <w:tab w:val="left" w:pos="-1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>дать возможность  самостоятельно   изучить новый материал с помощью практической деятельности.</w:t>
            </w:r>
          </w:p>
          <w:p w:rsidR="006E6D53" w:rsidRPr="006E6D53" w:rsidRDefault="006E6D53" w:rsidP="006E6D53">
            <w:pPr>
              <w:tabs>
                <w:tab w:val="left" w:pos="-10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6D53" w:rsidRPr="006E6D53" w:rsidRDefault="006E6D53" w:rsidP="006E6D53">
            <w:pPr>
              <w:tabs>
                <w:tab w:val="left" w:pos="-1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  <w:gridSpan w:val="2"/>
          </w:tcPr>
          <w:p w:rsidR="00C976E9" w:rsidRDefault="008C28E8" w:rsidP="006E6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8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C28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Мотивация учебной деятельности.</w:t>
            </w:r>
          </w:p>
          <w:p w:rsidR="00D80F02" w:rsidRDefault="00C976E9" w:rsidP="00C976E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0F02">
              <w:rPr>
                <w:rFonts w:ascii="Times New Roman" w:hAnsi="Times New Roman" w:cs="Times New Roman"/>
                <w:sz w:val="28"/>
                <w:szCs w:val="28"/>
              </w:rPr>
              <w:t xml:space="preserve">- На свете очень много веществ, известно несколько миллионов. Вещества изучает особая наука – химия.  </w:t>
            </w:r>
            <w:r w:rsidR="00D80F02" w:rsidRPr="00D80F02">
              <w:rPr>
                <w:rFonts w:ascii="Times New Roman" w:hAnsi="Times New Roman" w:cs="Times New Roman"/>
                <w:sz w:val="28"/>
                <w:szCs w:val="28"/>
              </w:rPr>
              <w:t>и чтобы познакомиться с некоторыми из них мы с вами отправимся на ...</w:t>
            </w:r>
          </w:p>
          <w:p w:rsidR="00D80F02" w:rsidRPr="00D80F02" w:rsidRDefault="00D80F02" w:rsidP="00D80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F02">
              <w:rPr>
                <w:rFonts w:ascii="Times New Roman" w:hAnsi="Times New Roman" w:cs="Times New Roman"/>
                <w:sz w:val="28"/>
                <w:szCs w:val="28"/>
              </w:rPr>
              <w:t>На кухне у мамы есть много вещей:</w:t>
            </w:r>
          </w:p>
          <w:p w:rsidR="00D80F02" w:rsidRPr="00D80F02" w:rsidRDefault="00D80F02" w:rsidP="00D80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F02">
              <w:rPr>
                <w:rFonts w:ascii="Times New Roman" w:hAnsi="Times New Roman" w:cs="Times New Roman"/>
                <w:sz w:val="28"/>
                <w:szCs w:val="28"/>
              </w:rPr>
              <w:t>Тарелки, корзина, пакет овощей,</w:t>
            </w:r>
          </w:p>
          <w:p w:rsidR="00D80F02" w:rsidRPr="00D80F02" w:rsidRDefault="00D80F02" w:rsidP="00D80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F02">
              <w:rPr>
                <w:rFonts w:ascii="Times New Roman" w:hAnsi="Times New Roman" w:cs="Times New Roman"/>
                <w:sz w:val="28"/>
                <w:szCs w:val="28"/>
              </w:rPr>
              <w:t xml:space="preserve">Стаканы и кружки, </w:t>
            </w:r>
          </w:p>
          <w:p w:rsidR="00D80F02" w:rsidRPr="00D80F02" w:rsidRDefault="00D80F02" w:rsidP="00D80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F02">
              <w:rPr>
                <w:rFonts w:ascii="Times New Roman" w:hAnsi="Times New Roman" w:cs="Times New Roman"/>
                <w:sz w:val="28"/>
                <w:szCs w:val="28"/>
              </w:rPr>
              <w:t>Горшочки и соль,</w:t>
            </w:r>
          </w:p>
          <w:p w:rsidR="00D80F02" w:rsidRPr="00D80F02" w:rsidRDefault="00D80F02" w:rsidP="00D80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F02">
              <w:rPr>
                <w:rFonts w:ascii="Times New Roman" w:hAnsi="Times New Roman" w:cs="Times New Roman"/>
                <w:sz w:val="28"/>
                <w:szCs w:val="28"/>
              </w:rPr>
              <w:t>Ножи всех размеров,</w:t>
            </w:r>
          </w:p>
          <w:p w:rsidR="00D80F02" w:rsidRPr="00D80F02" w:rsidRDefault="00D80F02" w:rsidP="00D80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 рис и фасоль...</w:t>
            </w:r>
          </w:p>
          <w:p w:rsidR="00D80F02" w:rsidRPr="00D80F02" w:rsidRDefault="00D80F02" w:rsidP="00D80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F02">
              <w:rPr>
                <w:rFonts w:ascii="Times New Roman" w:hAnsi="Times New Roman" w:cs="Times New Roman"/>
                <w:sz w:val="28"/>
                <w:szCs w:val="28"/>
              </w:rPr>
              <w:t>У мамы на кухне. А.И.Карпов.</w:t>
            </w:r>
          </w:p>
          <w:p w:rsidR="00C976E9" w:rsidRDefault="00D80F02" w:rsidP="00C976E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0F02">
              <w:rPr>
                <w:rFonts w:ascii="Times New Roman" w:hAnsi="Times New Roman" w:cs="Times New Roman"/>
                <w:sz w:val="28"/>
                <w:szCs w:val="28"/>
              </w:rPr>
              <w:t>- Так куда мы отправимся?</w:t>
            </w:r>
          </w:p>
          <w:p w:rsidR="00D80F02" w:rsidRPr="00D80F02" w:rsidRDefault="00D80F02" w:rsidP="00C976E9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какими же веществами мы встретимся на кухне у мамы?</w:t>
            </w:r>
          </w:p>
          <w:p w:rsidR="00491902" w:rsidRDefault="00D80F02" w:rsidP="006E6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91902">
              <w:rPr>
                <w:rFonts w:ascii="Times New Roman" w:hAnsi="Times New Roman" w:cs="Times New Roman"/>
                <w:sz w:val="28"/>
                <w:szCs w:val="28"/>
              </w:rPr>
              <w:t>Лекция с элементами  беседы.</w:t>
            </w:r>
          </w:p>
          <w:p w:rsidR="00491902" w:rsidRPr="00491902" w:rsidRDefault="00491902" w:rsidP="006E6D5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902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Ставлю  на стол несколько прозрачных баночек, в которых находятся соль, сахар, крахмал, лимонная кислота.</w:t>
            </w:r>
            <w:r w:rsidRPr="0049190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Можете ли вы определить: какие вещества находятся в баночках?</w:t>
            </w:r>
          </w:p>
          <w:p w:rsidR="00491902" w:rsidRPr="00491902" w:rsidRDefault="00491902" w:rsidP="006E6D5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902">
              <w:rPr>
                <w:rFonts w:ascii="Times New Roman" w:eastAsia="Times New Roman" w:hAnsi="Times New Roman" w:cs="Times New Roman"/>
                <w:sz w:val="28"/>
                <w:szCs w:val="28"/>
              </w:rPr>
              <w:t>– О каком веществе сложена загадка?</w:t>
            </w:r>
            <w:r w:rsidRPr="0049190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Меня одну не едят, но и без меня ничего не едят(соль).</w:t>
            </w:r>
          </w:p>
          <w:p w:rsidR="00491902" w:rsidRDefault="00491902" w:rsidP="006E6D5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902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Какое самое важное свойство соли вы знаете?</w:t>
            </w:r>
          </w:p>
          <w:p w:rsidR="00491902" w:rsidRPr="00491902" w:rsidRDefault="00491902" w:rsidP="00491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902">
              <w:rPr>
                <w:rFonts w:ascii="Times New Roman" w:eastAsia="Times New Roman" w:hAnsi="Times New Roman" w:cs="Times New Roman"/>
                <w:sz w:val="28"/>
                <w:szCs w:val="28"/>
              </w:rPr>
              <w:t>- Соль  необходима для нормальной работы организма. Она содержится во всех частях тела и необходима для построения скелета.</w:t>
            </w:r>
            <w:r w:rsidRPr="00491902">
              <w:rPr>
                <w:rFonts w:ascii="Times New Roman" w:hAnsi="Times New Roman" w:cs="Times New Roman"/>
                <w:sz w:val="28"/>
                <w:szCs w:val="28"/>
              </w:rPr>
              <w:t xml:space="preserve">       Знакомство первобытных людей с солью могло произойти случайно. Сохранилась восточная легенда, рассказывающая о том, как ещё в глубокой древности человек уронил во время еды кусок мяса. Подняв его, он заметил, что мясо изменило вкус. Человеку это так понравилось, что он захватил с собой </w:t>
            </w:r>
            <w:r w:rsidRPr="00491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горсть земли, которая оказалась пропитанной солью, и принёс её к своему племени.</w:t>
            </w:r>
          </w:p>
          <w:p w:rsidR="00FC351D" w:rsidRPr="00FC351D" w:rsidRDefault="00491902" w:rsidP="00FC351D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19AA">
              <w:rPr>
                <w:rFonts w:ascii="Helvetica" w:eastAsia="Times New Roman" w:hAnsi="Helvetica" w:cs="Helvetica"/>
                <w:color w:val="333333"/>
              </w:rPr>
              <w:br/>
            </w:r>
            <w:r w:rsidR="00FC351D" w:rsidRPr="00FC35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="00FC351D" w:rsidRPr="00FC351D">
              <w:rPr>
                <w:rFonts w:ascii="Times New Roman" w:hAnsi="Times New Roman" w:cs="Times New Roman"/>
                <w:sz w:val="28"/>
                <w:szCs w:val="28"/>
              </w:rPr>
              <w:t>Есть еще одно вещество, с которым мы встретимся на кухне, отгадайте:</w:t>
            </w:r>
          </w:p>
          <w:p w:rsidR="00FC351D" w:rsidRPr="00FC351D" w:rsidRDefault="00FC351D" w:rsidP="00FC351D">
            <w:pPr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51D">
              <w:rPr>
                <w:rFonts w:ascii="Times New Roman" w:hAnsi="Times New Roman" w:cs="Times New Roman"/>
                <w:sz w:val="28"/>
                <w:szCs w:val="28"/>
              </w:rPr>
              <w:t>Я бел, как снег,</w:t>
            </w:r>
          </w:p>
          <w:p w:rsidR="00FC351D" w:rsidRPr="00FC351D" w:rsidRDefault="00FC351D" w:rsidP="00FC351D">
            <w:pPr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51D">
              <w:rPr>
                <w:rFonts w:ascii="Times New Roman" w:hAnsi="Times New Roman" w:cs="Times New Roman"/>
                <w:sz w:val="28"/>
                <w:szCs w:val="28"/>
              </w:rPr>
              <w:t>В чести у всех,</w:t>
            </w:r>
          </w:p>
          <w:p w:rsidR="00FC351D" w:rsidRPr="00FC351D" w:rsidRDefault="00FC351D" w:rsidP="00FC351D">
            <w:pPr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51D">
              <w:rPr>
                <w:rFonts w:ascii="Times New Roman" w:hAnsi="Times New Roman" w:cs="Times New Roman"/>
                <w:sz w:val="28"/>
                <w:szCs w:val="28"/>
              </w:rPr>
              <w:t xml:space="preserve">В рот попал – </w:t>
            </w:r>
          </w:p>
          <w:p w:rsidR="00FC351D" w:rsidRPr="00FC351D" w:rsidRDefault="00FC351D" w:rsidP="00FC351D">
            <w:pPr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51D">
              <w:rPr>
                <w:rFonts w:ascii="Times New Roman" w:hAnsi="Times New Roman" w:cs="Times New Roman"/>
                <w:sz w:val="28"/>
                <w:szCs w:val="28"/>
              </w:rPr>
              <w:t>Там и пропал. (Сахар)</w:t>
            </w:r>
          </w:p>
          <w:p w:rsidR="00491902" w:rsidRPr="00FC351D" w:rsidRDefault="00FC351D" w:rsidP="00FC351D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351D">
              <w:rPr>
                <w:rFonts w:ascii="Times New Roman" w:hAnsi="Times New Roman" w:cs="Times New Roman"/>
                <w:sz w:val="28"/>
                <w:szCs w:val="28"/>
              </w:rPr>
              <w:t>По внешнему виду его можно спутать с солью. Зато их не спутаешь по вкусу. Какой сахар на вкус?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51D">
              <w:rPr>
                <w:rFonts w:ascii="Times New Roman" w:hAnsi="Times New Roman" w:cs="Times New Roman"/>
                <w:sz w:val="28"/>
                <w:szCs w:val="28"/>
              </w:rPr>
              <w:t>Сладкий вкус сахара – главное его свойство.</w:t>
            </w:r>
            <w:r w:rsidRPr="00FC3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Раньше на Руси о сахаре не знали. Люди пользовались медом.</w:t>
            </w:r>
          </w:p>
          <w:p w:rsidR="00491902" w:rsidRDefault="003810E6" w:rsidP="006E6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Работа с учебником с. 43 - 44</w:t>
            </w:r>
          </w:p>
          <w:p w:rsidR="003810E6" w:rsidRDefault="003810E6" w:rsidP="006E6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Организую самостоятельную работу в по учебнику.</w:t>
            </w:r>
          </w:p>
          <w:p w:rsidR="003810E6" w:rsidRDefault="003810E6" w:rsidP="006E6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810E6">
              <w:rPr>
                <w:rFonts w:ascii="Times New Roman" w:hAnsi="Times New Roman" w:cs="Times New Roman"/>
                <w:sz w:val="28"/>
                <w:szCs w:val="28"/>
              </w:rPr>
              <w:t>Большая группа веществ, с которыми мы сталкиваемся на кухне – это кислоты.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о них в учебнике и составьте отчет по плану (приложение 3)</w:t>
            </w:r>
            <w:r w:rsidR="00E05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1902" w:rsidRDefault="00E05911" w:rsidP="006E6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Проверка выполнения задания.</w:t>
            </w:r>
          </w:p>
          <w:p w:rsidR="006E6D53" w:rsidRPr="008C28E8" w:rsidRDefault="006E6D53" w:rsidP="00E059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E27216" w:rsidRDefault="00E27216" w:rsidP="006E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344" w:rsidRDefault="004F2344" w:rsidP="004F23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ают монологические высказывания, используя свой жизненный опыт.</w:t>
            </w:r>
          </w:p>
          <w:p w:rsidR="00E27216" w:rsidRDefault="004F2344" w:rsidP="006E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научным текстом, анализируют прочитанное, делают выводы.</w:t>
            </w:r>
          </w:p>
          <w:p w:rsidR="00E27216" w:rsidRDefault="00E27216" w:rsidP="006E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216" w:rsidRDefault="00E27216" w:rsidP="006E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216" w:rsidRDefault="00E27216" w:rsidP="006E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216" w:rsidRDefault="00E27216" w:rsidP="006E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216" w:rsidRDefault="00E27216" w:rsidP="006E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216" w:rsidRDefault="00E27216" w:rsidP="006E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216" w:rsidRDefault="00E27216" w:rsidP="006E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216" w:rsidRDefault="00E27216" w:rsidP="006E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216" w:rsidRDefault="00E27216" w:rsidP="006E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216" w:rsidRDefault="00E27216" w:rsidP="006E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5" w:type="dxa"/>
            <w:gridSpan w:val="2"/>
          </w:tcPr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и вступать в диалог, участвовать в коллективном обсуждении;  умение с достаточной полнотой и точностью выражать свои мысли в соответствии с задачами и условиями коммуникации; умение договариваться и приходить к общему выводу.</w:t>
            </w:r>
          </w:p>
          <w:p w:rsidR="000D19AA" w:rsidRPr="000D19AA" w:rsidRDefault="006E6D53" w:rsidP="000D1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9AA" w:rsidRPr="000D19AA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рассуждений,</w:t>
            </w:r>
          </w:p>
          <w:p w:rsidR="000D19AA" w:rsidRPr="000D19AA" w:rsidRDefault="000D19AA" w:rsidP="000D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9AA">
              <w:rPr>
                <w:rFonts w:ascii="Times New Roman" w:hAnsi="Times New Roman"/>
                <w:sz w:val="24"/>
                <w:szCs w:val="24"/>
              </w:rPr>
              <w:t>выполнение действий по алгоритму.</w:t>
            </w:r>
          </w:p>
          <w:p w:rsidR="000D19AA" w:rsidRPr="000D19AA" w:rsidRDefault="000D19AA" w:rsidP="000D19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D19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0D19AA" w:rsidRPr="000D19AA" w:rsidRDefault="000D19AA" w:rsidP="000D19A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D19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умения ставить учебную задачу на основе соотнесения того что известно и усвоено учащимися и того, что неизвестно, составление плана и последовательности действий, волевая </w:t>
            </w:r>
            <w:proofErr w:type="spellStart"/>
            <w:r w:rsidRPr="000D19AA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0D19AA">
              <w:rPr>
                <w:rFonts w:ascii="Times New Roman" w:hAnsi="Times New Roman"/>
                <w:sz w:val="24"/>
                <w:szCs w:val="24"/>
              </w:rPr>
              <w:t xml:space="preserve"> в ситуации затруднения.</w:t>
            </w:r>
          </w:p>
          <w:p w:rsidR="000D19AA" w:rsidRDefault="000D19AA" w:rsidP="006E6D53">
            <w:pPr>
              <w:tabs>
                <w:tab w:val="left" w:pos="38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D53" w:rsidRPr="006E6D53" w:rsidRDefault="006E6D53" w:rsidP="006E6D53">
            <w:pPr>
              <w:tabs>
                <w:tab w:val="left" w:pos="38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D53" w:rsidRPr="006E6D53" w:rsidTr="005825AF">
        <w:trPr>
          <w:trHeight w:val="460"/>
        </w:trPr>
        <w:tc>
          <w:tcPr>
            <w:tcW w:w="15340" w:type="dxa"/>
            <w:gridSpan w:val="6"/>
          </w:tcPr>
          <w:p w:rsidR="006E6D53" w:rsidRPr="00E05911" w:rsidRDefault="006E6D53" w:rsidP="006E6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9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E05911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E05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E05911" w:rsidRPr="006E6D53" w:rsidTr="00E05911">
        <w:trPr>
          <w:trHeight w:val="460"/>
        </w:trPr>
        <w:tc>
          <w:tcPr>
            <w:tcW w:w="2608" w:type="dxa"/>
            <w:gridSpan w:val="2"/>
            <w:tcBorders>
              <w:right w:val="single" w:sz="8" w:space="0" w:color="auto"/>
            </w:tcBorders>
          </w:tcPr>
          <w:p w:rsidR="00E05911" w:rsidRPr="006E6D53" w:rsidRDefault="00E05911" w:rsidP="006E6D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right w:val="single" w:sz="8" w:space="0" w:color="auto"/>
            </w:tcBorders>
          </w:tcPr>
          <w:p w:rsidR="00E05911" w:rsidRPr="0087485E" w:rsidRDefault="00E05911" w:rsidP="00E059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85E">
              <w:rPr>
                <w:rFonts w:ascii="Times New Roman" w:hAnsi="Times New Roman" w:cs="Times New Roman"/>
                <w:sz w:val="28"/>
                <w:szCs w:val="28"/>
              </w:rPr>
              <w:t>5. Практическая работа</w:t>
            </w:r>
          </w:p>
          <w:p w:rsidR="00E05911" w:rsidRDefault="00E05911" w:rsidP="00E0591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85E">
              <w:rPr>
                <w:rFonts w:ascii="Times New Roman" w:eastAsia="Times New Roman" w:hAnsi="Times New Roman" w:cs="Times New Roman"/>
                <w:sz w:val="28"/>
                <w:szCs w:val="28"/>
              </w:rPr>
              <w:t>- Есть ещё одно вещество белого цвета, которое можно найти на кухне. его используют при приготовлении киселя. Это - ...</w:t>
            </w:r>
            <w:r w:rsidR="0087485E" w:rsidRPr="00874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(крахмал)</w:t>
            </w:r>
            <w:r w:rsidRPr="0087485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7485E" w:rsidRDefault="0087485E" w:rsidP="00E059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7485E">
              <w:rPr>
                <w:rFonts w:ascii="Helvetica" w:eastAsia="Times New Roman" w:hAnsi="Helvetica" w:cs="Helvetica"/>
              </w:rPr>
              <w:t xml:space="preserve"> </w:t>
            </w:r>
            <w:r w:rsidRPr="0087485E">
              <w:rPr>
                <w:rFonts w:ascii="Times New Roman" w:eastAsia="Times New Roman" w:hAnsi="Times New Roman" w:cs="Times New Roman"/>
                <w:sz w:val="28"/>
                <w:szCs w:val="28"/>
              </w:rPr>
              <w:t>Сейчас мы попробуем определить: в каких продуктах есть крахмал, а в каких его нет.</w:t>
            </w:r>
            <w:r w:rsidRPr="00874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в том, что если на продукт, содержащий крахмал капнуть раствором йода, </w:t>
            </w:r>
            <w:r w:rsidR="000B755E">
              <w:rPr>
                <w:rFonts w:ascii="Times New Roman" w:hAnsi="Times New Roman" w:cs="Times New Roman"/>
                <w:sz w:val="28"/>
                <w:szCs w:val="28"/>
              </w:rPr>
              <w:t xml:space="preserve">то он окрасится в сине-фиолетовый цвет (продемонстрировать).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Откройте тетрадь на с. 26. </w:t>
            </w:r>
          </w:p>
          <w:p w:rsidR="0087485E" w:rsidRDefault="0087485E" w:rsidP="00E059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называется эта работа?</w:t>
            </w:r>
          </w:p>
          <w:p w:rsidR="0087485E" w:rsidRDefault="0087485E" w:rsidP="00E059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Её цель?</w:t>
            </w:r>
          </w:p>
          <w:p w:rsidR="0087485E" w:rsidRDefault="0087485E" w:rsidP="00E059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оборудование необходимо?</w:t>
            </w:r>
          </w:p>
          <w:p w:rsidR="0087485E" w:rsidRDefault="0087485E" w:rsidP="00E059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Расскажите алгоритм ваших действий.</w:t>
            </w:r>
          </w:p>
          <w:p w:rsidR="0087485E" w:rsidRPr="0087485E" w:rsidRDefault="0087485E" w:rsidP="009155BB">
            <w:pPr>
              <w:shd w:val="clear" w:color="auto" w:fill="FFFFFF"/>
              <w:spacing w:after="14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Приступайте к работе (</w:t>
            </w:r>
            <w:r w:rsidR="009155B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каждой </w:t>
            </w:r>
            <w:r w:rsidR="009155BB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лоток с</w:t>
            </w:r>
            <w:r w:rsidR="004F2344">
              <w:rPr>
                <w:rFonts w:ascii="Times New Roman" w:hAnsi="Times New Roman" w:cs="Times New Roman"/>
                <w:sz w:val="28"/>
                <w:szCs w:val="28"/>
              </w:rPr>
              <w:t xml:space="preserve">о своим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набором продуктов: хлеб, разрезанные яблоко, картофелина</w:t>
            </w:r>
            <w:r w:rsidR="000B755E">
              <w:rPr>
                <w:rFonts w:ascii="Times New Roman" w:hAnsi="Times New Roman" w:cs="Times New Roman"/>
                <w:sz w:val="28"/>
                <w:szCs w:val="28"/>
              </w:rPr>
              <w:t xml:space="preserve">, морковь, </w:t>
            </w:r>
            <w:r w:rsidR="004F2344">
              <w:rPr>
                <w:rFonts w:ascii="Times New Roman" w:hAnsi="Times New Roman" w:cs="Times New Roman"/>
                <w:sz w:val="28"/>
                <w:szCs w:val="28"/>
              </w:rPr>
              <w:t xml:space="preserve">груша, печенье, </w:t>
            </w:r>
            <w:r w:rsidR="000B755E">
              <w:rPr>
                <w:rFonts w:ascii="Times New Roman" w:hAnsi="Times New Roman" w:cs="Times New Roman"/>
                <w:sz w:val="28"/>
                <w:szCs w:val="28"/>
              </w:rPr>
              <w:t>раствор йода, пипетка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B75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55E" w:rsidRPr="000B755E">
              <w:rPr>
                <w:rFonts w:ascii="Times New Roman" w:eastAsia="Times New Roman" w:hAnsi="Times New Roman" w:cs="Times New Roman"/>
                <w:sz w:val="28"/>
                <w:szCs w:val="28"/>
              </w:rPr>
              <w:t>По ходу работы заполняй</w:t>
            </w:r>
            <w:r w:rsidR="000B7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 </w:t>
            </w:r>
            <w:r w:rsidR="000B755E" w:rsidRPr="000B7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таблицу</w:t>
            </w:r>
            <w:r w:rsidR="000B7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тетради</w:t>
            </w:r>
            <w:r w:rsidR="000B755E" w:rsidRPr="000B75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6" w:type="dxa"/>
            <w:gridSpan w:val="2"/>
            <w:tcBorders>
              <w:right w:val="single" w:sz="8" w:space="0" w:color="auto"/>
            </w:tcBorders>
          </w:tcPr>
          <w:p w:rsidR="004F2344" w:rsidRPr="006E6D53" w:rsidRDefault="004F2344" w:rsidP="004F2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>Работают в группах: распределяют обязанности (руководитель лаборатории, лаборан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т, докладчик), проводят опыты </w:t>
            </w: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>в соответствии с заданием.</w:t>
            </w:r>
          </w:p>
          <w:p w:rsidR="00E05911" w:rsidRPr="006E6D53" w:rsidRDefault="004F2344" w:rsidP="004F2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>Фиксируют свои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 xml:space="preserve"> делают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таблицу в рабочей тетради.</w:t>
            </w:r>
          </w:p>
        </w:tc>
        <w:tc>
          <w:tcPr>
            <w:tcW w:w="3997" w:type="dxa"/>
            <w:tcBorders>
              <w:right w:val="single" w:sz="8" w:space="0" w:color="auto"/>
            </w:tcBorders>
          </w:tcPr>
          <w:p w:rsidR="000D19AA" w:rsidRPr="006E6D53" w:rsidRDefault="000D19AA" w:rsidP="000D1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и вступать в диалог, участвовать в коллективном обсуждении;  умение с достаточной полнотой и точностью выражать свои мысли в соответствии с задачами и условиями коммуникации; умение договариваться и приходить к общему выводу.</w:t>
            </w:r>
          </w:p>
          <w:p w:rsidR="000D19AA" w:rsidRPr="006E6D53" w:rsidRDefault="000D19AA" w:rsidP="000D19AA">
            <w:pPr>
              <w:tabs>
                <w:tab w:val="left" w:pos="38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логический анализ объектов с 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>выделения признаков; решение проблемы, построение логической цепи рассуждений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5911" w:rsidRPr="006E6D53" w:rsidRDefault="000D19AA" w:rsidP="000D1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6E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учебную зада</w:t>
            </w:r>
            <w:r w:rsidRPr="006E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 и следуют инструкции учителя.</w:t>
            </w:r>
          </w:p>
        </w:tc>
      </w:tr>
      <w:tr w:rsidR="006E6D53" w:rsidRPr="006E6D53" w:rsidTr="00E05911">
        <w:trPr>
          <w:trHeight w:val="460"/>
        </w:trPr>
        <w:tc>
          <w:tcPr>
            <w:tcW w:w="2601" w:type="dxa"/>
            <w:tcBorders>
              <w:right w:val="single" w:sz="8" w:space="0" w:color="auto"/>
            </w:tcBorders>
          </w:tcPr>
          <w:p w:rsidR="006E6D53" w:rsidRPr="00A35A71" w:rsidRDefault="000B755E" w:rsidP="006E6D53">
            <w:pPr>
              <w:tabs>
                <w:tab w:val="left" w:pos="-10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E6D53" w:rsidRPr="00A35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Отчет лабораторий </w:t>
            </w:r>
            <w:r w:rsidR="006E6D53" w:rsidRPr="00A35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 проделанной работе</w:t>
            </w:r>
          </w:p>
          <w:p w:rsidR="006E6D53" w:rsidRPr="006E6D53" w:rsidRDefault="006E6D53" w:rsidP="006E6D53">
            <w:pPr>
              <w:tabs>
                <w:tab w:val="left" w:pos="-1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>проверить уровень усвоения и понимания нового материала.</w:t>
            </w:r>
          </w:p>
          <w:p w:rsidR="006E6D53" w:rsidRPr="006E6D53" w:rsidRDefault="006E6D53" w:rsidP="006E6D53">
            <w:pPr>
              <w:tabs>
                <w:tab w:val="left" w:pos="-1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D53" w:rsidRPr="006E6D53" w:rsidRDefault="006E6D53" w:rsidP="006E6D53">
            <w:pPr>
              <w:tabs>
                <w:tab w:val="left" w:pos="-1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E6D53" w:rsidRPr="009155BB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Знакомство с результатами </w:t>
            </w:r>
            <w:r w:rsidRPr="00915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исследований.</w:t>
            </w:r>
          </w:p>
          <w:p w:rsidR="006E6D53" w:rsidRPr="009155BB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5BB">
              <w:rPr>
                <w:rFonts w:ascii="Times New Roman" w:hAnsi="Times New Roman" w:cs="Times New Roman"/>
                <w:sz w:val="28"/>
                <w:szCs w:val="28"/>
              </w:rPr>
              <w:t>- Прошу докладчиков от каждой группы познакомить с результатами работы.</w:t>
            </w:r>
          </w:p>
          <w:p w:rsidR="006E6D53" w:rsidRPr="009155BB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53" w:rsidRPr="009155BB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5BB">
              <w:rPr>
                <w:rFonts w:ascii="Times New Roman" w:hAnsi="Times New Roman" w:cs="Times New Roman"/>
                <w:sz w:val="28"/>
                <w:szCs w:val="28"/>
              </w:rPr>
              <w:t>2. Обобщение результатов</w:t>
            </w:r>
          </w:p>
          <w:p w:rsidR="006E6D53" w:rsidRPr="009155BB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5B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55BB" w:rsidRPr="009155BB">
              <w:rPr>
                <w:rFonts w:ascii="Times New Roman" w:hAnsi="Times New Roman" w:cs="Times New Roman"/>
                <w:sz w:val="28"/>
                <w:szCs w:val="28"/>
              </w:rPr>
              <w:t>Как можно определить наличие крахмала в продукте?</w:t>
            </w:r>
          </w:p>
          <w:p w:rsidR="006E6D53" w:rsidRPr="006E6D53" w:rsidRDefault="009155BB" w:rsidP="00915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5BB">
              <w:rPr>
                <w:rFonts w:ascii="Times New Roman" w:hAnsi="Times New Roman" w:cs="Times New Roman"/>
                <w:sz w:val="28"/>
                <w:szCs w:val="28"/>
              </w:rPr>
              <w:t>- В каких продуктах содержится крахмал?</w:t>
            </w: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Докладчики  от каждой </w:t>
            </w:r>
            <w:r w:rsidRPr="006E6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группы по очереди выходят к доске и по </w:t>
            </w:r>
            <w:r w:rsidR="004F2344">
              <w:rPr>
                <w:rFonts w:ascii="Times New Roman" w:hAnsi="Times New Roman" w:cs="Times New Roman"/>
                <w:sz w:val="24"/>
                <w:szCs w:val="24"/>
              </w:rPr>
              <w:t xml:space="preserve">таблице </w:t>
            </w: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проделанной работе и о сделанных выводах. </w:t>
            </w:r>
          </w:p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 xml:space="preserve"> Взаимопроверка в группах.</w:t>
            </w:r>
          </w:p>
        </w:tc>
        <w:tc>
          <w:tcPr>
            <w:tcW w:w="4005" w:type="dxa"/>
            <w:gridSpan w:val="2"/>
            <w:tcBorders>
              <w:left w:val="single" w:sz="8" w:space="0" w:color="auto"/>
            </w:tcBorders>
          </w:tcPr>
          <w:p w:rsidR="006E6D53" w:rsidRPr="006E6D53" w:rsidRDefault="006E6D53" w:rsidP="006E6D53">
            <w:pPr>
              <w:tabs>
                <w:tab w:val="left" w:pos="38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A7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6E6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7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контроль, коррекция, осознание качества и уровня усвоения</w:t>
            </w:r>
            <w:r w:rsidRPr="006E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6E6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7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структурировать знания</w:t>
            </w:r>
            <w:r w:rsidRPr="006E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работать с таблицей.</w:t>
            </w:r>
          </w:p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8A7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оммуникативные</w:t>
            </w:r>
            <w:r w:rsidRPr="006E6D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8A7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воспринимают мнение сверстников, проявляют интерес к общению на уроке</w:t>
            </w:r>
            <w:r w:rsidRPr="006E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E6D53" w:rsidRPr="006E6D53" w:rsidTr="00E05911">
        <w:trPr>
          <w:trHeight w:val="460"/>
        </w:trPr>
        <w:tc>
          <w:tcPr>
            <w:tcW w:w="2601" w:type="dxa"/>
          </w:tcPr>
          <w:p w:rsidR="006E6D53" w:rsidRPr="00A35A71" w:rsidRDefault="009155BB" w:rsidP="006E6D53">
            <w:pPr>
              <w:tabs>
                <w:tab w:val="left" w:pos="-10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  <w:r w:rsidR="006E6D53" w:rsidRPr="00A35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Включение нового в активное использование в сочетании с ранее изученным, освоенным</w:t>
            </w:r>
            <w:r w:rsidR="006E6D53" w:rsidRPr="00A35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E6D53" w:rsidRPr="006E6D53" w:rsidRDefault="006E6D53" w:rsidP="009155BB">
            <w:pPr>
              <w:tabs>
                <w:tab w:val="left" w:pos="-1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уровень усвоения и понимания нового материала, мотивация учебной деятельности на основе жизненного опыта. </w:t>
            </w:r>
          </w:p>
        </w:tc>
        <w:tc>
          <w:tcPr>
            <w:tcW w:w="5446" w:type="dxa"/>
            <w:gridSpan w:val="2"/>
          </w:tcPr>
          <w:p w:rsidR="009155BB" w:rsidRPr="009155BB" w:rsidRDefault="006E6D53" w:rsidP="009155BB">
            <w:pPr>
              <w:shd w:val="clear" w:color="auto" w:fill="FFFFFF"/>
              <w:spacing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5BB" w:rsidRPr="009155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55BB" w:rsidRPr="009155BB">
              <w:rPr>
                <w:rFonts w:ascii="Helvetica" w:eastAsia="Times New Roman" w:hAnsi="Helvetica" w:cs="Helvetica"/>
              </w:rPr>
              <w:t xml:space="preserve"> </w:t>
            </w:r>
            <w:r w:rsidR="009155BB" w:rsidRPr="009155BB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 учебника с.44. Описание вещества по плану.</w:t>
            </w:r>
          </w:p>
          <w:p w:rsidR="009155BB" w:rsidRPr="009155BB" w:rsidRDefault="006E6D53" w:rsidP="009155BB">
            <w:pPr>
              <w:shd w:val="clear" w:color="auto" w:fill="FFFFFF"/>
              <w:spacing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5B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155BB" w:rsidRPr="009155BB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 учебника с.45. Проверь себя.</w:t>
            </w:r>
          </w:p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</w:tcPr>
          <w:p w:rsidR="001B032D" w:rsidRDefault="001B032D" w:rsidP="001B032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Выстраивают монологические высказывания.</w:t>
            </w:r>
          </w:p>
          <w:p w:rsidR="001B032D" w:rsidRDefault="006E6D53" w:rsidP="006E6D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</w:t>
            </w:r>
            <w:r w:rsidRPr="006E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8A7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предположения.</w:t>
            </w:r>
          </w:p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Делают выводы.</w:t>
            </w:r>
          </w:p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планирование, прогнозирование.</w:t>
            </w:r>
          </w:p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>: решение проблемы, построение логической цепи рассуждений.</w:t>
            </w:r>
          </w:p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6E6D53" w:rsidRPr="006E6D53" w:rsidTr="00E05911">
        <w:trPr>
          <w:trHeight w:val="460"/>
        </w:trPr>
        <w:tc>
          <w:tcPr>
            <w:tcW w:w="2601" w:type="dxa"/>
          </w:tcPr>
          <w:p w:rsidR="006E6D53" w:rsidRPr="00A35A71" w:rsidRDefault="006E6D53" w:rsidP="006E6D53">
            <w:pPr>
              <w:tabs>
                <w:tab w:val="left" w:pos="-108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A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r w:rsidRPr="00A35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 рефлексия учебной деятельности.</w:t>
            </w:r>
          </w:p>
          <w:p w:rsidR="006E6D53" w:rsidRPr="006E6D53" w:rsidRDefault="006E6D53" w:rsidP="006E6D53">
            <w:pPr>
              <w:tabs>
                <w:tab w:val="left" w:pos="-1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6D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проанализировать, дать оценку успешности </w:t>
            </w:r>
            <w:r w:rsidRPr="006E6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цели и наметить перспективу на будущее.</w:t>
            </w:r>
          </w:p>
          <w:p w:rsidR="006E6D53" w:rsidRPr="006E6D53" w:rsidRDefault="006E6D53" w:rsidP="006E6D53">
            <w:pPr>
              <w:tabs>
                <w:tab w:val="left" w:pos="-1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 для учащихся:</w:t>
            </w: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свое мнение, осознавать значимость полученных знаний и готовность использовать их в жизни.</w:t>
            </w:r>
          </w:p>
          <w:p w:rsidR="006E6D53" w:rsidRPr="006E6D53" w:rsidRDefault="006E6D53" w:rsidP="006E6D53">
            <w:pPr>
              <w:tabs>
                <w:tab w:val="left" w:pos="-108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6" w:type="dxa"/>
            <w:gridSpan w:val="2"/>
          </w:tcPr>
          <w:p w:rsidR="006E6D53" w:rsidRPr="008F473D" w:rsidRDefault="006E6D53" w:rsidP="006E6D53">
            <w:pPr>
              <w:tabs>
                <w:tab w:val="left" w:pos="-108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7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 Подведение итогов.</w:t>
            </w:r>
          </w:p>
          <w:p w:rsidR="006E6D53" w:rsidRPr="008F473D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73D">
              <w:rPr>
                <w:rFonts w:ascii="Times New Roman" w:hAnsi="Times New Roman" w:cs="Times New Roman"/>
                <w:sz w:val="28"/>
                <w:szCs w:val="28"/>
              </w:rPr>
              <w:t>- С каким</w:t>
            </w:r>
            <w:r w:rsidR="009155BB" w:rsidRPr="008F47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473D">
              <w:rPr>
                <w:rFonts w:ascii="Times New Roman" w:hAnsi="Times New Roman" w:cs="Times New Roman"/>
                <w:sz w:val="28"/>
                <w:szCs w:val="28"/>
              </w:rPr>
              <w:t xml:space="preserve"> веществ</w:t>
            </w:r>
            <w:r w:rsidR="009155BB" w:rsidRPr="008F473D">
              <w:rPr>
                <w:rFonts w:ascii="Times New Roman" w:hAnsi="Times New Roman" w:cs="Times New Roman"/>
                <w:sz w:val="28"/>
                <w:szCs w:val="28"/>
              </w:rPr>
              <w:t xml:space="preserve">ами </w:t>
            </w:r>
            <w:r w:rsidRPr="008F4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5BB" w:rsidRPr="008F473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познакомились </w:t>
            </w:r>
            <w:r w:rsidRPr="008F473D">
              <w:rPr>
                <w:rFonts w:ascii="Times New Roman" w:hAnsi="Times New Roman" w:cs="Times New Roman"/>
                <w:sz w:val="28"/>
                <w:szCs w:val="28"/>
              </w:rPr>
              <w:t xml:space="preserve"> на уроке?</w:t>
            </w:r>
          </w:p>
          <w:p w:rsidR="006E6D53" w:rsidRPr="008F473D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7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55BB" w:rsidRPr="008F473D">
              <w:rPr>
                <w:rFonts w:ascii="Times New Roman" w:hAnsi="Times New Roman" w:cs="Times New Roman"/>
                <w:sz w:val="28"/>
                <w:szCs w:val="28"/>
              </w:rPr>
              <w:t>Результативно ли прошло наше исследование</w:t>
            </w:r>
            <w:r w:rsidRPr="008F47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E6D53" w:rsidRPr="008F473D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8F473D" w:rsidRPr="008F473D">
              <w:rPr>
                <w:rFonts w:ascii="Times New Roman" w:hAnsi="Times New Roman" w:cs="Times New Roman"/>
                <w:sz w:val="28"/>
                <w:szCs w:val="28"/>
              </w:rPr>
              <w:t>Пригодятся ли нам полученные знания в жизни?</w:t>
            </w:r>
          </w:p>
          <w:p w:rsidR="006E6D53" w:rsidRPr="008F473D" w:rsidRDefault="006E6D53" w:rsidP="006E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7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473D" w:rsidRPr="008F473D">
              <w:rPr>
                <w:rFonts w:ascii="Times New Roman" w:hAnsi="Times New Roman" w:cs="Times New Roman"/>
                <w:sz w:val="28"/>
                <w:szCs w:val="28"/>
              </w:rPr>
              <w:t>Разнообразен мир веществ! Они окружают нас повсюду, и как говорил великий русский ученый М.В. Ломоносов "</w:t>
            </w:r>
            <w:r w:rsidR="008F473D" w:rsidRPr="008F47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Широко распространяет химия руки свои в дела человеческие". </w:t>
            </w:r>
          </w:p>
          <w:p w:rsidR="006E6D53" w:rsidRPr="008F473D" w:rsidRDefault="006E6D53" w:rsidP="006E6D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73D">
              <w:rPr>
                <w:rFonts w:ascii="Times New Roman" w:hAnsi="Times New Roman" w:cs="Times New Roman"/>
                <w:sz w:val="28"/>
                <w:szCs w:val="28"/>
              </w:rPr>
              <w:t>2. Информация о домашнем задании, инструктаж по его выполнению.</w:t>
            </w:r>
          </w:p>
          <w:p w:rsidR="006E6D53" w:rsidRPr="001B032D" w:rsidRDefault="006E6D53" w:rsidP="006E6D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1B0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</w:t>
            </w:r>
            <w:r w:rsidR="00E27216" w:rsidRPr="001B0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на с.</w:t>
            </w:r>
            <w:r w:rsidRPr="001B0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 w:rsidR="00E27216" w:rsidRPr="001B0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B0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="00E27216" w:rsidRPr="001B0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рабочей </w:t>
            </w:r>
            <w:r w:rsidRPr="001B0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тетради.</w:t>
            </w:r>
            <w:r w:rsidRPr="001B0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учебнике поработать со стр. </w:t>
            </w:r>
            <w:r w:rsidR="00E27216" w:rsidRPr="001B0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41 - 45</w:t>
            </w:r>
            <w:r w:rsidRPr="001B0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E6D53" w:rsidRPr="001B032D" w:rsidRDefault="006E6D53" w:rsidP="006E6D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Рефлексия.</w:t>
            </w:r>
          </w:p>
          <w:p w:rsidR="00E27216" w:rsidRPr="001B032D" w:rsidRDefault="006E6D53" w:rsidP="00E2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32D">
              <w:rPr>
                <w:rFonts w:ascii="Times New Roman" w:hAnsi="Times New Roman" w:cs="Times New Roman"/>
                <w:sz w:val="28"/>
                <w:szCs w:val="28"/>
              </w:rPr>
              <w:t xml:space="preserve">- Вы молодцы! Очень активно сегодня поработали!  Подведем итог нашего урока. </w:t>
            </w:r>
            <w:r w:rsidR="00E27216" w:rsidRPr="001B032D">
              <w:rPr>
                <w:rFonts w:ascii="Times New Roman" w:hAnsi="Times New Roman" w:cs="Times New Roman"/>
                <w:sz w:val="28"/>
                <w:szCs w:val="28"/>
              </w:rPr>
              <w:t>Продолжи фразу</w:t>
            </w:r>
          </w:p>
          <w:p w:rsidR="00E27216" w:rsidRPr="001B032D" w:rsidRDefault="00E27216" w:rsidP="00E272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B032D">
              <w:rPr>
                <w:rFonts w:ascii="Times New Roman" w:hAnsi="Times New Roman"/>
                <w:b/>
                <w:sz w:val="28"/>
                <w:szCs w:val="28"/>
              </w:rPr>
              <w:t>У – узнали, что…</w:t>
            </w:r>
          </w:p>
          <w:p w:rsidR="00E27216" w:rsidRPr="001B032D" w:rsidRDefault="00E27216" w:rsidP="00E272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B032D">
              <w:rPr>
                <w:rFonts w:ascii="Times New Roman" w:hAnsi="Times New Roman"/>
                <w:b/>
                <w:sz w:val="28"/>
                <w:szCs w:val="28"/>
              </w:rPr>
              <w:t>Р – рассуждали о чём…</w:t>
            </w:r>
          </w:p>
          <w:p w:rsidR="00E27216" w:rsidRPr="001B032D" w:rsidRDefault="00E27216" w:rsidP="00E272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B032D">
              <w:rPr>
                <w:rFonts w:ascii="Times New Roman" w:hAnsi="Times New Roman"/>
                <w:b/>
                <w:sz w:val="28"/>
                <w:szCs w:val="28"/>
              </w:rPr>
              <w:t>О – объясняли, что…</w:t>
            </w:r>
          </w:p>
          <w:p w:rsidR="00E27216" w:rsidRPr="001B032D" w:rsidRDefault="00E27216" w:rsidP="00E2721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032D">
              <w:rPr>
                <w:rFonts w:ascii="Times New Roman" w:hAnsi="Times New Roman"/>
                <w:b/>
                <w:sz w:val="28"/>
                <w:szCs w:val="28"/>
              </w:rPr>
              <w:t>К – коллективно работали как?</w:t>
            </w:r>
          </w:p>
          <w:p w:rsidR="006E6D53" w:rsidRPr="006E6D53" w:rsidRDefault="006E6D53" w:rsidP="00E27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2D">
              <w:rPr>
                <w:rFonts w:ascii="Times New Roman" w:hAnsi="Times New Roman" w:cs="Times New Roman"/>
                <w:sz w:val="28"/>
                <w:szCs w:val="28"/>
              </w:rPr>
              <w:t>- Урок окончен! Всем большое спасибо!</w:t>
            </w:r>
          </w:p>
        </w:tc>
        <w:tc>
          <w:tcPr>
            <w:tcW w:w="3288" w:type="dxa"/>
          </w:tcPr>
          <w:p w:rsidR="001B032D" w:rsidRDefault="006E6D53" w:rsidP="006E6D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Выстраивают монологические высказывания.</w:t>
            </w:r>
          </w:p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Записывают </w:t>
            </w:r>
            <w:proofErr w:type="spellStart"/>
            <w:r w:rsidRPr="006E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д\з</w:t>
            </w:r>
            <w:proofErr w:type="spellEnd"/>
            <w:r w:rsidRPr="006E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E6D53" w:rsidRPr="006E6D53" w:rsidRDefault="006E6D53" w:rsidP="001B0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6E6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7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контроль, коррекция, выделение и осознание того, что уже усвоено и что еще подлежит усвоению, осознание качества и уровня </w:t>
            </w:r>
            <w:r w:rsidRPr="006E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усвоения.</w:t>
            </w:r>
          </w:p>
          <w:p w:rsidR="006E6D53" w:rsidRPr="008A7DFD" w:rsidRDefault="006E6D53" w:rsidP="006E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8A7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ичностные:</w:t>
            </w:r>
            <w:r w:rsidRPr="006E6D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7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самоопределение</w:t>
            </w:r>
            <w:r w:rsidRPr="006E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6E6D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7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с </w:t>
            </w:r>
            <w:r w:rsidRPr="008A7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достаточной полнотой и точностью выражать свои мысли.</w:t>
            </w:r>
          </w:p>
          <w:p w:rsidR="006E6D53" w:rsidRPr="006E6D53" w:rsidRDefault="006E6D53" w:rsidP="006E6D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6D53" w:rsidRPr="006E6D53" w:rsidRDefault="006E6D53" w:rsidP="006E6D5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6D53" w:rsidRPr="006E6D53" w:rsidRDefault="006E6D53" w:rsidP="006E6D5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5A71" w:rsidRDefault="00A35A71" w:rsidP="00A35A71">
      <w:pPr>
        <w:jc w:val="center"/>
        <w:sectPr w:rsidR="00A35A71" w:rsidSect="006E6D53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A35A71" w:rsidRDefault="00A35A71" w:rsidP="00A35A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A7009" w:rsidRDefault="00EA7009" w:rsidP="00EA7009">
      <w:pPr>
        <w:spacing w:after="120" w:line="240" w:lineRule="auto"/>
        <w:rPr>
          <w:rFonts w:ascii="Times New Roman" w:hAnsi="Times New Roman"/>
          <w:b/>
          <w:sz w:val="28"/>
        </w:rPr>
      </w:pPr>
      <w:r w:rsidRPr="00F14CA2">
        <w:rPr>
          <w:rFonts w:ascii="Times New Roman" w:hAnsi="Times New Roman"/>
          <w:sz w:val="24"/>
          <w:szCs w:val="24"/>
        </w:rPr>
        <w:t xml:space="preserve">ФИ </w:t>
      </w:r>
      <w:r>
        <w:rPr>
          <w:rFonts w:ascii="Times New Roman" w:hAnsi="Times New Roman"/>
          <w:b/>
          <w:sz w:val="28"/>
        </w:rPr>
        <w:t>______________________________</w:t>
      </w:r>
    </w:p>
    <w:p w:rsidR="00EA7009" w:rsidRPr="00F14CA2" w:rsidRDefault="00EA7009" w:rsidP="00EA700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4CA2">
        <w:rPr>
          <w:rFonts w:ascii="Times New Roman" w:hAnsi="Times New Roman"/>
          <w:b/>
          <w:sz w:val="24"/>
          <w:szCs w:val="24"/>
        </w:rPr>
        <w:t>Тест по теме «</w:t>
      </w:r>
      <w:r>
        <w:rPr>
          <w:rFonts w:ascii="Times New Roman" w:hAnsi="Times New Roman"/>
          <w:b/>
          <w:sz w:val="24"/>
          <w:szCs w:val="24"/>
        </w:rPr>
        <w:t>Тела, вещества, частицы</w:t>
      </w:r>
      <w:r w:rsidRPr="00F14CA2">
        <w:rPr>
          <w:rFonts w:ascii="Times New Roman" w:hAnsi="Times New Roman"/>
          <w:b/>
          <w:sz w:val="24"/>
          <w:szCs w:val="24"/>
        </w:rPr>
        <w:t>»</w:t>
      </w:r>
    </w:p>
    <w:p w:rsidR="00EA7009" w:rsidRDefault="00EA7009" w:rsidP="00EA7009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C84538">
        <w:rPr>
          <w:rFonts w:ascii="Times New Roman" w:hAnsi="Times New Roman"/>
          <w:b/>
          <w:i/>
          <w:sz w:val="24"/>
          <w:szCs w:val="24"/>
        </w:rPr>
        <w:t xml:space="preserve">1. </w:t>
      </w:r>
      <w:r>
        <w:rPr>
          <w:rFonts w:ascii="Times New Roman" w:hAnsi="Times New Roman"/>
          <w:b/>
          <w:i/>
          <w:sz w:val="24"/>
          <w:szCs w:val="24"/>
        </w:rPr>
        <w:t>Продолжи предложение:</w:t>
      </w:r>
    </w:p>
    <w:p w:rsidR="00EA7009" w:rsidRDefault="00EA7009" w:rsidP="00EA700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Тела - это ______________________________________________________________________</w:t>
      </w:r>
    </w:p>
    <w:p w:rsidR="00EA7009" w:rsidRDefault="00EA7009" w:rsidP="00EA700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Распредели слова по группам: </w:t>
      </w:r>
      <w:r w:rsidRPr="00C84538">
        <w:rPr>
          <w:rFonts w:ascii="Times New Roman" w:hAnsi="Times New Roman"/>
          <w:sz w:val="24"/>
          <w:szCs w:val="24"/>
        </w:rPr>
        <w:t xml:space="preserve">камень, книга, мяч, река, </w:t>
      </w:r>
      <w:r>
        <w:rPr>
          <w:rFonts w:ascii="Times New Roman" w:hAnsi="Times New Roman"/>
          <w:sz w:val="24"/>
          <w:szCs w:val="24"/>
        </w:rPr>
        <w:t>облака, тетрадь, шапка, роза, ракета, глина. Впиши по одному примеру в каждый столбик.</w:t>
      </w:r>
    </w:p>
    <w:tbl>
      <w:tblPr>
        <w:tblStyle w:val="a4"/>
        <w:tblW w:w="0" w:type="auto"/>
        <w:tblLook w:val="04A0"/>
      </w:tblPr>
      <w:tblGrid>
        <w:gridCol w:w="2802"/>
        <w:gridCol w:w="2835"/>
      </w:tblGrid>
      <w:tr w:rsidR="00EA7009" w:rsidTr="0010095E">
        <w:tc>
          <w:tcPr>
            <w:tcW w:w="2802" w:type="dxa"/>
          </w:tcPr>
          <w:p w:rsidR="00EA7009" w:rsidRDefault="00EA7009" w:rsidP="001009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Естественные тела</w:t>
            </w:r>
          </w:p>
        </w:tc>
        <w:tc>
          <w:tcPr>
            <w:tcW w:w="2835" w:type="dxa"/>
          </w:tcPr>
          <w:p w:rsidR="00EA7009" w:rsidRDefault="00EA7009" w:rsidP="001009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Искусственные тела</w:t>
            </w:r>
          </w:p>
        </w:tc>
      </w:tr>
      <w:tr w:rsidR="00EA7009" w:rsidTr="0010095E">
        <w:tc>
          <w:tcPr>
            <w:tcW w:w="2802" w:type="dxa"/>
          </w:tcPr>
          <w:p w:rsidR="00EA7009" w:rsidRDefault="00EA7009" w:rsidP="00100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7009" w:rsidRDefault="00EA7009" w:rsidP="00100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009" w:rsidTr="0010095E">
        <w:tc>
          <w:tcPr>
            <w:tcW w:w="2802" w:type="dxa"/>
          </w:tcPr>
          <w:p w:rsidR="00EA7009" w:rsidRDefault="00EA7009" w:rsidP="00100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7009" w:rsidRDefault="00EA7009" w:rsidP="00100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009" w:rsidTr="0010095E">
        <w:tc>
          <w:tcPr>
            <w:tcW w:w="2802" w:type="dxa"/>
          </w:tcPr>
          <w:p w:rsidR="00EA7009" w:rsidRDefault="00EA7009" w:rsidP="00100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7009" w:rsidRDefault="00EA7009" w:rsidP="00100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009" w:rsidTr="0010095E">
        <w:tc>
          <w:tcPr>
            <w:tcW w:w="2802" w:type="dxa"/>
          </w:tcPr>
          <w:p w:rsidR="00EA7009" w:rsidRDefault="00EA7009" w:rsidP="00100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7009" w:rsidRDefault="00EA7009" w:rsidP="00100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009" w:rsidTr="0010095E">
        <w:tc>
          <w:tcPr>
            <w:tcW w:w="2802" w:type="dxa"/>
          </w:tcPr>
          <w:p w:rsidR="00EA7009" w:rsidRDefault="00EA7009" w:rsidP="00100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7009" w:rsidRDefault="00EA7009" w:rsidP="00100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009" w:rsidTr="0010095E">
        <w:tc>
          <w:tcPr>
            <w:tcW w:w="2802" w:type="dxa"/>
          </w:tcPr>
          <w:p w:rsidR="00EA7009" w:rsidRDefault="00EA7009" w:rsidP="00100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7009" w:rsidRDefault="00EA7009" w:rsidP="00100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7009" w:rsidRDefault="00EA7009" w:rsidP="00EA700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A7009" w:rsidRPr="00C84538" w:rsidRDefault="00EA7009" w:rsidP="00EA700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84538">
        <w:rPr>
          <w:rFonts w:ascii="Times New Roman" w:hAnsi="Times New Roman"/>
          <w:b/>
          <w:i/>
          <w:sz w:val="24"/>
          <w:szCs w:val="24"/>
        </w:rPr>
        <w:t>3. Соедини стрелками тела и вещества:</w:t>
      </w:r>
    </w:p>
    <w:p w:rsidR="00EA7009" w:rsidRPr="00643D2F" w:rsidRDefault="00EA7009" w:rsidP="00EA7009">
      <w:pPr>
        <w:pStyle w:val="a3"/>
        <w:ind w:left="786"/>
        <w:jc w:val="both"/>
      </w:pPr>
      <w:r w:rsidRPr="00643D2F">
        <w:t xml:space="preserve">                                                        пластмасса</w:t>
      </w:r>
    </w:p>
    <w:p w:rsidR="00EA7009" w:rsidRDefault="00EA7009" w:rsidP="00EA7009">
      <w:pPr>
        <w:pStyle w:val="a3"/>
        <w:ind w:left="786"/>
        <w:jc w:val="both"/>
      </w:pPr>
      <w:r w:rsidRPr="00643D2F">
        <w:t>ТЕЛА                                              камень</w:t>
      </w:r>
    </w:p>
    <w:p w:rsidR="00EA7009" w:rsidRPr="00643D2F" w:rsidRDefault="00EA7009" w:rsidP="00EA7009">
      <w:pPr>
        <w:pStyle w:val="a3"/>
        <w:ind w:left="786"/>
        <w:jc w:val="both"/>
      </w:pPr>
      <w:r>
        <w:t xml:space="preserve">                                                        </w:t>
      </w:r>
      <w:r w:rsidRPr="00643D2F">
        <w:t>вода</w:t>
      </w:r>
    </w:p>
    <w:p w:rsidR="00EA7009" w:rsidRPr="00643D2F" w:rsidRDefault="00EA7009" w:rsidP="00EA7009">
      <w:pPr>
        <w:pStyle w:val="a3"/>
        <w:tabs>
          <w:tab w:val="center" w:pos="5070"/>
        </w:tabs>
        <w:ind w:left="786"/>
        <w:jc w:val="both"/>
      </w:pPr>
      <w:r w:rsidRPr="00643D2F">
        <w:t>ВЕЩЕСТВА</w:t>
      </w:r>
      <w:r>
        <w:t xml:space="preserve">                                 </w:t>
      </w:r>
      <w:r w:rsidRPr="00643D2F">
        <w:t>снежинка</w:t>
      </w:r>
    </w:p>
    <w:p w:rsidR="00EA7009" w:rsidRDefault="00EA7009" w:rsidP="00EA7009">
      <w:pPr>
        <w:pStyle w:val="a3"/>
        <w:tabs>
          <w:tab w:val="center" w:pos="5070"/>
        </w:tabs>
        <w:ind w:left="786"/>
        <w:jc w:val="both"/>
      </w:pPr>
      <w:r w:rsidRPr="00643D2F">
        <w:t xml:space="preserve">                                                       </w:t>
      </w:r>
      <w:r>
        <w:t xml:space="preserve"> к</w:t>
      </w:r>
      <w:r w:rsidRPr="00643D2F">
        <w:t>ислород</w:t>
      </w:r>
    </w:p>
    <w:p w:rsidR="00EA7009" w:rsidRPr="004F5640" w:rsidRDefault="00EA7009" w:rsidP="00EA7009">
      <w:pPr>
        <w:tabs>
          <w:tab w:val="center" w:pos="507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4F5640">
        <w:rPr>
          <w:rFonts w:ascii="Times New Roman" w:hAnsi="Times New Roman"/>
          <w:b/>
          <w:i/>
          <w:sz w:val="24"/>
          <w:szCs w:val="24"/>
        </w:rPr>
        <w:t>4. Соедини стрелками вещества и их состояния:</w:t>
      </w:r>
    </w:p>
    <w:p w:rsidR="00EA7009" w:rsidRPr="00643D2F" w:rsidRDefault="00EA7009" w:rsidP="00EA7009">
      <w:pPr>
        <w:pStyle w:val="a3"/>
        <w:tabs>
          <w:tab w:val="center" w:pos="5070"/>
        </w:tabs>
        <w:ind w:left="786"/>
        <w:jc w:val="both"/>
      </w:pPr>
      <w:r>
        <w:t>м</w:t>
      </w:r>
      <w:r w:rsidRPr="00643D2F">
        <w:t>олоко</w:t>
      </w:r>
      <w:r>
        <w:t xml:space="preserve">                    </w:t>
      </w:r>
    </w:p>
    <w:p w:rsidR="00EA7009" w:rsidRPr="00643D2F" w:rsidRDefault="00EA7009" w:rsidP="00EA7009">
      <w:pPr>
        <w:pStyle w:val="a3"/>
        <w:tabs>
          <w:tab w:val="center" w:pos="5070"/>
        </w:tabs>
        <w:ind w:left="786"/>
        <w:jc w:val="both"/>
      </w:pPr>
      <w:r>
        <w:t>ж</w:t>
      </w:r>
      <w:r w:rsidRPr="00643D2F">
        <w:t>елезо</w:t>
      </w:r>
      <w:r>
        <w:t xml:space="preserve">                                                            ТВЁРДОЕ</w:t>
      </w:r>
    </w:p>
    <w:p w:rsidR="00EA7009" w:rsidRPr="00643D2F" w:rsidRDefault="00EA7009" w:rsidP="00EA7009">
      <w:pPr>
        <w:pStyle w:val="a3"/>
        <w:tabs>
          <w:tab w:val="center" w:pos="5070"/>
        </w:tabs>
        <w:ind w:left="786"/>
        <w:jc w:val="both"/>
      </w:pPr>
      <w:r>
        <w:t>р</w:t>
      </w:r>
      <w:r w:rsidRPr="00643D2F">
        <w:t>астительное масло</w:t>
      </w:r>
      <w:r>
        <w:tab/>
        <w:t xml:space="preserve">                  ЖИДКОЕ</w:t>
      </w:r>
    </w:p>
    <w:p w:rsidR="00EA7009" w:rsidRPr="00643D2F" w:rsidRDefault="00EA7009" w:rsidP="00EA7009">
      <w:pPr>
        <w:pStyle w:val="a3"/>
        <w:tabs>
          <w:tab w:val="center" w:pos="5070"/>
        </w:tabs>
        <w:ind w:left="786"/>
        <w:jc w:val="both"/>
      </w:pPr>
      <w:r>
        <w:t>у</w:t>
      </w:r>
      <w:r w:rsidRPr="00643D2F">
        <w:t>глекислый газ</w:t>
      </w:r>
      <w:r>
        <w:tab/>
        <w:t xml:space="preserve">                               ГАЗООБРАЗНОЕ</w:t>
      </w:r>
    </w:p>
    <w:p w:rsidR="00EA7009" w:rsidRDefault="00EA7009" w:rsidP="00EA7009">
      <w:pPr>
        <w:pStyle w:val="a3"/>
        <w:tabs>
          <w:tab w:val="center" w:pos="5070"/>
        </w:tabs>
        <w:ind w:left="786"/>
        <w:jc w:val="both"/>
      </w:pPr>
      <w:r w:rsidRPr="00643D2F">
        <w:t>резина</w:t>
      </w:r>
    </w:p>
    <w:p w:rsidR="00EA7009" w:rsidRDefault="00EA7009" w:rsidP="00EA7009">
      <w:pPr>
        <w:tabs>
          <w:tab w:val="center" w:pos="507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4F5640">
        <w:rPr>
          <w:rFonts w:ascii="Times New Roman" w:hAnsi="Times New Roman"/>
          <w:b/>
          <w:i/>
          <w:sz w:val="24"/>
          <w:szCs w:val="24"/>
        </w:rPr>
        <w:t>5. Подпиши, в каких состояниях находятся эти вещества:</w:t>
      </w:r>
    </w:p>
    <w:p w:rsidR="00EA7009" w:rsidRDefault="00EA7009" w:rsidP="00EA7009">
      <w:pPr>
        <w:tabs>
          <w:tab w:val="center" w:pos="507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4F5640"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>
            <wp:extent cx="1028700" cy="967740"/>
            <wp:effectExtent l="1905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32000" cy="2232000"/>
                      <a:chOff x="539552" y="3645024"/>
                      <a:chExt cx="2232000" cy="2232000"/>
                    </a:xfrm>
                  </a:grpSpPr>
                  <a:grpSp>
                    <a:nvGrpSpPr>
                      <a:cNvPr id="13" name="Группа 12"/>
                      <a:cNvGrpSpPr/>
                    </a:nvGrpSpPr>
                    <a:grpSpPr>
                      <a:xfrm>
                        <a:off x="539552" y="3645024"/>
                        <a:ext cx="2232000" cy="2232000"/>
                        <a:chOff x="1428728" y="4286256"/>
                        <a:chExt cx="2232000" cy="2232000"/>
                      </a:xfrm>
                    </a:grpSpPr>
                    <a:sp>
                      <a:nvSpPr>
                        <a:cNvPr id="14" name="Прямоугольник 13"/>
                        <a:cNvSpPr>
                          <a:spLocks noChangeAspect="1"/>
                        </a:cNvSpPr>
                      </a:nvSpPr>
                      <a:spPr>
                        <a:xfrm>
                          <a:off x="1428728" y="4286256"/>
                          <a:ext cx="2232000" cy="2232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lgDash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4" name="Группа 132"/>
                        <a:cNvGrpSpPr/>
                      </a:nvGrpSpPr>
                      <a:grpSpPr>
                        <a:xfrm>
                          <a:off x="1525472" y="4383000"/>
                          <a:ext cx="2038512" cy="2038512"/>
                          <a:chOff x="1500166" y="4429132"/>
                          <a:chExt cx="2038512" cy="2038512"/>
                        </a:xfrm>
                      </a:grpSpPr>
                      <a:grpSp>
                        <a:nvGrpSpPr>
                          <a:cNvPr id="5" name="Группа 94"/>
                          <a:cNvGrpSpPr/>
                        </a:nvGrpSpPr>
                        <a:grpSpPr>
                          <a:xfrm>
                            <a:off x="1500166" y="5114936"/>
                            <a:ext cx="2038512" cy="324000"/>
                            <a:chOff x="1571604" y="5000636"/>
                            <a:chExt cx="2038512" cy="324000"/>
                          </a:xfrm>
                        </a:grpSpPr>
                        <a:sp>
                          <a:nvSpPr>
                            <a:cNvPr id="52" name="Блок-схема: узел 51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1571604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3" name="Блок-схема: узел 52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1914506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4" name="Блок-схема: узел 53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2257408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5" name="Блок-схема: узел 54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2600310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6" name="Блок-схема: узел 55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2943212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7" name="Блок-схема: узел 56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3286116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a:grpSp>
                      <a:grpSp>
                        <a:nvGrpSpPr>
                          <a:cNvPr id="6" name="Группа 95"/>
                          <a:cNvGrpSpPr/>
                        </a:nvGrpSpPr>
                        <a:grpSpPr>
                          <a:xfrm>
                            <a:off x="1500166" y="6143644"/>
                            <a:ext cx="2038512" cy="324000"/>
                            <a:chOff x="1571604" y="5000636"/>
                            <a:chExt cx="2038512" cy="324000"/>
                          </a:xfrm>
                        </a:grpSpPr>
                        <a:sp>
                          <a:nvSpPr>
                            <a:cNvPr id="46" name="Блок-схема: узел 45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1571604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7" name="Блок-схема: узел 46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1914506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8" name="Блок-схема: узел 47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2257408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9" name="Блок-схема: узел 48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2600310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0" name="Блок-схема: узел 49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2943212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1" name="Блок-схема: узел 50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3286116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a:grpSp>
                      <a:grpSp>
                        <a:nvGrpSpPr>
                          <a:cNvPr id="7" name="Группа 102"/>
                          <a:cNvGrpSpPr/>
                        </a:nvGrpSpPr>
                        <a:grpSpPr>
                          <a:xfrm>
                            <a:off x="1500166" y="5800740"/>
                            <a:ext cx="2038512" cy="324000"/>
                            <a:chOff x="1571604" y="5000636"/>
                            <a:chExt cx="2038512" cy="324000"/>
                          </a:xfrm>
                        </a:grpSpPr>
                        <a:sp>
                          <a:nvSpPr>
                            <a:cNvPr id="40" name="Блок-схема: узел 39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1571604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1" name="Блок-схема: узел 40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1914506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2" name="Блок-схема: узел 41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2257408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3" name="Блок-схема: узел 42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2600310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4" name="Блок-схема: узел 43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2943212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5" name="Блок-схема: узел 44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3286116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a:grpSp>
                      <a:grpSp>
                        <a:nvGrpSpPr>
                          <a:cNvPr id="8" name="Группа 109"/>
                          <a:cNvGrpSpPr/>
                        </a:nvGrpSpPr>
                        <a:grpSpPr>
                          <a:xfrm>
                            <a:off x="1500166" y="4772034"/>
                            <a:ext cx="2038512" cy="324000"/>
                            <a:chOff x="1571604" y="5000636"/>
                            <a:chExt cx="2038512" cy="324000"/>
                          </a:xfrm>
                        </a:grpSpPr>
                        <a:sp>
                          <a:nvSpPr>
                            <a:cNvPr id="34" name="Блок-схема: узел 33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1571604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5" name="Блок-схема: узел 34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1914506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6" name="Блок-схема: узел 35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2257408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7" name="Блок-схема: узел 36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2600310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8" name="Блок-схема: узел 37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2943212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9" name="Блок-схема: узел 38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3286116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a:grpSp>
                      <a:grpSp>
                        <a:nvGrpSpPr>
                          <a:cNvPr id="9" name="Группа 116"/>
                          <a:cNvGrpSpPr/>
                        </a:nvGrpSpPr>
                        <a:grpSpPr>
                          <a:xfrm>
                            <a:off x="1500166" y="5457838"/>
                            <a:ext cx="2038512" cy="324000"/>
                            <a:chOff x="1571604" y="5000636"/>
                            <a:chExt cx="2038512" cy="324000"/>
                          </a:xfrm>
                        </a:grpSpPr>
                        <a:sp>
                          <a:nvSpPr>
                            <a:cNvPr id="28" name="Блок-схема: узел 27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1571604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9" name="Блок-схема: узел 28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1914506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0" name="Блок-схема: узел 29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2257408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1" name="Блок-схема: узел 30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2600310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2" name="Блок-схема: узел 31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2943212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3" name="Блок-схема: узел 32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3286116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a:grpSp>
                      <a:grpSp>
                        <a:nvGrpSpPr>
                          <a:cNvPr id="10" name="Группа 123"/>
                          <a:cNvGrpSpPr/>
                        </a:nvGrpSpPr>
                        <a:grpSpPr>
                          <a:xfrm>
                            <a:off x="1500166" y="4429132"/>
                            <a:ext cx="2038512" cy="324000"/>
                            <a:chOff x="1571604" y="5000636"/>
                            <a:chExt cx="2038512" cy="324000"/>
                          </a:xfrm>
                        </a:grpSpPr>
                        <a:sp>
                          <a:nvSpPr>
                            <a:cNvPr id="22" name="Блок-схема: узел 21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1571604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3" name="Блок-схема: узел 22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1914506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4" name="Блок-схема: узел 23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2257408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5" name="Блок-схема: узел 24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2600310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6" name="Блок-схема: узел 25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2943212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7" name="Блок-схема: узел 26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3286116" y="5000636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C0000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C0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C0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a:grpSp>
                    </a:grpSp>
                  </a:grpSp>
                </lc:lockedCanvas>
              </a:graphicData>
            </a:graphic>
          </wp:inline>
        </w:drawing>
      </w:r>
      <w:r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 w:rsidRPr="004F5640"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>
            <wp:extent cx="1146810" cy="990600"/>
            <wp:effectExtent l="19050" t="0" r="0" b="0"/>
            <wp:docPr id="4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14578" cy="2159438"/>
                      <a:chOff x="3491880" y="3645024"/>
                      <a:chExt cx="2214578" cy="2159438"/>
                    </a:xfrm>
                  </a:grpSpPr>
                  <a:grpSp>
                    <a:nvGrpSpPr>
                      <a:cNvPr id="58" name="Группа 57"/>
                      <a:cNvGrpSpPr/>
                    </a:nvGrpSpPr>
                    <a:grpSpPr>
                      <a:xfrm>
                        <a:off x="3491880" y="3645024"/>
                        <a:ext cx="2214578" cy="2159438"/>
                        <a:chOff x="357158" y="1928802"/>
                        <a:chExt cx="2088000" cy="2088000"/>
                      </a:xfrm>
                    </a:grpSpPr>
                    <a:sp>
                      <a:nvSpPr>
                        <a:cNvPr id="59" name="Блок-схема: узел 58"/>
                        <a:cNvSpPr>
                          <a:spLocks noChangeAspect="1"/>
                        </a:cNvSpPr>
                      </a:nvSpPr>
                      <a:spPr>
                        <a:xfrm>
                          <a:off x="857224" y="2143116"/>
                          <a:ext cx="324000" cy="324000"/>
                        </a:xfrm>
                        <a:prstGeom prst="flowChartConnector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4" name="Группа 167"/>
                        <a:cNvGrpSpPr/>
                      </a:nvGrpSpPr>
                      <a:grpSpPr>
                        <a:xfrm>
                          <a:off x="357158" y="1928802"/>
                          <a:ext cx="2088000" cy="2088000"/>
                          <a:chOff x="357158" y="1928802"/>
                          <a:chExt cx="2088000" cy="2088000"/>
                        </a:xfrm>
                      </a:grpSpPr>
                      <a:sp>
                        <a:nvSpPr>
                          <a:cNvPr id="61" name="Блок-схема: узел 60"/>
                          <a:cNvSpPr>
                            <a:spLocks noChangeAspect="1"/>
                          </a:cNvSpPr>
                        </a:nvSpPr>
                        <a:spPr>
                          <a:xfrm>
                            <a:off x="357158" y="1928802"/>
                            <a:ext cx="2088000" cy="2088000"/>
                          </a:xfrm>
                          <a:prstGeom prst="flowChartConnector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  <a:prstDash val="lgDash"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grpSp>
                        <a:nvGrpSpPr>
                          <a:cNvPr id="6" name="Группа 139"/>
                          <a:cNvGrpSpPr/>
                        </a:nvGrpSpPr>
                        <a:grpSpPr>
                          <a:xfrm>
                            <a:off x="428596" y="2571744"/>
                            <a:ext cx="752628" cy="681190"/>
                            <a:chOff x="428596" y="2428868"/>
                            <a:chExt cx="752628" cy="681190"/>
                          </a:xfrm>
                        </a:grpSpPr>
                        <a:sp>
                          <a:nvSpPr>
                            <a:cNvPr id="78" name="Блок-схема: узел 77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428596" y="2786058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66FF"/>
                            </a:soli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9" name="Блок-схема: узел 78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857224" y="2786058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66FF"/>
                            </a:soli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80" name="Блок-схема: узел 79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642910" y="2428868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66FF"/>
                            </a:soli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a:grpSp>
                      <a:sp>
                        <a:nvSpPr>
                          <a:cNvPr id="63" name="Блок-схема: узел 62"/>
                          <a:cNvSpPr>
                            <a:spLocks noChangeAspect="1"/>
                          </a:cNvSpPr>
                        </a:nvSpPr>
                        <a:spPr>
                          <a:xfrm>
                            <a:off x="1928794" y="2857496"/>
                            <a:ext cx="324000" cy="324000"/>
                          </a:xfrm>
                          <a:prstGeom prst="flowChartConnector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4" name="Блок-схема: узел 63"/>
                          <a:cNvSpPr>
                            <a:spLocks noChangeAspect="1"/>
                          </a:cNvSpPr>
                        </a:nvSpPr>
                        <a:spPr>
                          <a:xfrm>
                            <a:off x="1785918" y="3286124"/>
                            <a:ext cx="324000" cy="324000"/>
                          </a:xfrm>
                          <a:prstGeom prst="flowChartConnector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5" name="Блок-схема: узел 64"/>
                          <a:cNvSpPr>
                            <a:spLocks noChangeAspect="1"/>
                          </a:cNvSpPr>
                        </a:nvSpPr>
                        <a:spPr>
                          <a:xfrm>
                            <a:off x="571472" y="3286124"/>
                            <a:ext cx="324000" cy="324000"/>
                          </a:xfrm>
                          <a:prstGeom prst="flowChartConnector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6" name="Блок-схема: узел 65"/>
                          <a:cNvSpPr>
                            <a:spLocks noChangeAspect="1"/>
                          </a:cNvSpPr>
                        </a:nvSpPr>
                        <a:spPr>
                          <a:xfrm>
                            <a:off x="1357290" y="2000240"/>
                            <a:ext cx="324000" cy="324000"/>
                          </a:xfrm>
                          <a:prstGeom prst="flowChartConnector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grpSp>
                        <a:nvGrpSpPr>
                          <a:cNvPr id="11" name="Группа 140"/>
                          <a:cNvGrpSpPr/>
                        </a:nvGrpSpPr>
                        <a:grpSpPr>
                          <a:xfrm>
                            <a:off x="1500166" y="2143116"/>
                            <a:ext cx="752628" cy="681190"/>
                            <a:chOff x="428596" y="2428868"/>
                            <a:chExt cx="752628" cy="681190"/>
                          </a:xfrm>
                        </a:grpSpPr>
                        <a:sp>
                          <a:nvSpPr>
                            <a:cNvPr id="75" name="Блок-схема: узел 74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428596" y="2786058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66FF"/>
                            </a:soli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6" name="Блок-схема: узел 75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857224" y="2786058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66FF"/>
                            </a:soli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7" name="Блок-схема: узел 76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642910" y="2428868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66FF"/>
                            </a:soli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a:grpSp>
                      <a:grpSp>
                        <a:nvGrpSpPr>
                          <a:cNvPr id="12" name="Группа 159"/>
                          <a:cNvGrpSpPr/>
                        </a:nvGrpSpPr>
                        <a:grpSpPr>
                          <a:xfrm rot="2120337">
                            <a:off x="984889" y="3155280"/>
                            <a:ext cx="752628" cy="681190"/>
                            <a:chOff x="428596" y="2428868"/>
                            <a:chExt cx="752628" cy="681190"/>
                          </a:xfrm>
                        </a:grpSpPr>
                        <a:sp>
                          <a:nvSpPr>
                            <a:cNvPr id="72" name="Блок-схема: узел 71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428596" y="2786058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66FF"/>
                            </a:soli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3" name="Блок-схема: узел 72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857224" y="2786058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66FF"/>
                            </a:soli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4" name="Блок-схема: узел 73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642910" y="2428868"/>
                              <a:ext cx="324000" cy="3240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66FF"/>
                            </a:soli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a:grpSp>
                      <a:sp>
                        <a:nvSpPr>
                          <a:cNvPr id="69" name="Блок-схема: узел 68"/>
                          <a:cNvSpPr>
                            <a:spLocks noChangeAspect="1"/>
                          </a:cNvSpPr>
                        </a:nvSpPr>
                        <a:spPr>
                          <a:xfrm>
                            <a:off x="1071538" y="2500306"/>
                            <a:ext cx="324000" cy="324000"/>
                          </a:xfrm>
                          <a:prstGeom prst="flowChartConnector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0" name="Блок-схема: узел 69"/>
                          <a:cNvSpPr>
                            <a:spLocks noChangeAspect="1"/>
                          </a:cNvSpPr>
                        </a:nvSpPr>
                        <a:spPr>
                          <a:xfrm>
                            <a:off x="1571604" y="2928934"/>
                            <a:ext cx="324000" cy="324000"/>
                          </a:xfrm>
                          <a:prstGeom prst="flowChartConnector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1" name="Блок-схема: узел 70"/>
                          <a:cNvSpPr>
                            <a:spLocks noChangeAspect="1"/>
                          </a:cNvSpPr>
                        </a:nvSpPr>
                        <a:spPr>
                          <a:xfrm>
                            <a:off x="1214414" y="2857496"/>
                            <a:ext cx="324000" cy="324000"/>
                          </a:xfrm>
                          <a:prstGeom prst="flowChartConnector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</a:grpSp>
                </lc:lockedCanvas>
              </a:graphicData>
            </a:graphic>
          </wp:inline>
        </w:drawing>
      </w:r>
      <w:r>
        <w:rPr>
          <w:rFonts w:ascii="Times New Roman" w:hAnsi="Times New Roman"/>
          <w:b/>
          <w:i/>
          <w:sz w:val="24"/>
          <w:szCs w:val="24"/>
        </w:rPr>
        <w:t xml:space="preserve">               </w:t>
      </w:r>
      <w:r w:rsidRPr="004F5640"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>
            <wp:extent cx="1123950" cy="960120"/>
            <wp:effectExtent l="19050" t="0" r="0" b="0"/>
            <wp:docPr id="6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88000" cy="2088000"/>
                      <a:chOff x="6372200" y="3717032"/>
                      <a:chExt cx="2088000" cy="2088000"/>
                    </a:xfrm>
                  </a:grpSpPr>
                  <a:grpSp>
                    <a:nvGrpSpPr>
                      <a:cNvPr id="81" name="Группа 80"/>
                      <a:cNvGrpSpPr/>
                    </a:nvGrpSpPr>
                    <a:grpSpPr>
                      <a:xfrm>
                        <a:off x="6372200" y="3717032"/>
                        <a:ext cx="2088000" cy="2088000"/>
                        <a:chOff x="285720" y="2214554"/>
                        <a:chExt cx="2088000" cy="2088000"/>
                      </a:xfrm>
                    </a:grpSpPr>
                    <a:sp>
                      <a:nvSpPr>
                        <a:cNvPr id="82" name="Блок-схема: узел 81"/>
                        <a:cNvSpPr>
                          <a:spLocks noChangeAspect="1"/>
                        </a:cNvSpPr>
                      </a:nvSpPr>
                      <a:spPr>
                        <a:xfrm>
                          <a:off x="1000100" y="3214686"/>
                          <a:ext cx="324000" cy="324000"/>
                        </a:xfrm>
                        <a:prstGeom prst="flowChartConnector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3" name="Блок-схема: узел 82"/>
                        <a:cNvSpPr>
                          <a:spLocks noChangeAspect="1"/>
                        </a:cNvSpPr>
                      </a:nvSpPr>
                      <a:spPr>
                        <a:xfrm>
                          <a:off x="785786" y="2500306"/>
                          <a:ext cx="324000" cy="324000"/>
                        </a:xfrm>
                        <a:prstGeom prst="flowChartConnector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4" name="Блок-схема: узел 83"/>
                        <a:cNvSpPr>
                          <a:spLocks noChangeAspect="1"/>
                        </a:cNvSpPr>
                      </a:nvSpPr>
                      <a:spPr>
                        <a:xfrm>
                          <a:off x="285720" y="2214554"/>
                          <a:ext cx="2088000" cy="2088000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lgDash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5" name="Блок-схема: узел 84"/>
                        <a:cNvSpPr>
                          <a:spLocks noChangeAspect="1"/>
                        </a:cNvSpPr>
                      </a:nvSpPr>
                      <a:spPr>
                        <a:xfrm>
                          <a:off x="1571604" y="2500306"/>
                          <a:ext cx="324000" cy="324000"/>
                        </a:xfrm>
                        <a:prstGeom prst="flowChartConnector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6" name="Блок-схема: узел 85"/>
                        <a:cNvSpPr>
                          <a:spLocks noChangeAspect="1"/>
                        </a:cNvSpPr>
                      </a:nvSpPr>
                      <a:spPr>
                        <a:xfrm>
                          <a:off x="1714480" y="3071810"/>
                          <a:ext cx="324000" cy="324000"/>
                        </a:xfrm>
                        <a:prstGeom prst="flowChartConnector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7" name="Блок-схема: узел 86"/>
                        <a:cNvSpPr>
                          <a:spLocks noChangeAspect="1"/>
                        </a:cNvSpPr>
                      </a:nvSpPr>
                      <a:spPr>
                        <a:xfrm>
                          <a:off x="642910" y="3714752"/>
                          <a:ext cx="324000" cy="324000"/>
                        </a:xfrm>
                        <a:prstGeom prst="flowChartConnector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8" name="Блок-схема: узел 87"/>
                        <a:cNvSpPr>
                          <a:spLocks noChangeAspect="1"/>
                        </a:cNvSpPr>
                      </a:nvSpPr>
                      <a:spPr>
                        <a:xfrm>
                          <a:off x="1571604" y="3786190"/>
                          <a:ext cx="324000" cy="324000"/>
                        </a:xfrm>
                        <a:prstGeom prst="flowChartConnector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EA7009" w:rsidRDefault="00EA7009" w:rsidP="00EA7009">
      <w:pPr>
        <w:tabs>
          <w:tab w:val="center" w:pos="5070"/>
        </w:tabs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             __________________             ________________</w:t>
      </w:r>
    </w:p>
    <w:p w:rsidR="00EA7009" w:rsidRDefault="00EA7009" w:rsidP="00EA7009">
      <w:pPr>
        <w:tabs>
          <w:tab w:val="center" w:pos="5070"/>
        </w:tabs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6. Отметь знаком + в столбиках, какие из перечисленных веществ относятся к твердым, жидким и газообразным.</w:t>
      </w:r>
    </w:p>
    <w:tbl>
      <w:tblPr>
        <w:tblStyle w:val="a4"/>
        <w:tblW w:w="0" w:type="auto"/>
        <w:tblLook w:val="04A0"/>
      </w:tblPr>
      <w:tblGrid>
        <w:gridCol w:w="1951"/>
        <w:gridCol w:w="1276"/>
        <w:gridCol w:w="1276"/>
        <w:gridCol w:w="1701"/>
      </w:tblGrid>
      <w:tr w:rsidR="00EA7009" w:rsidTr="0010095E">
        <w:tc>
          <w:tcPr>
            <w:tcW w:w="1951" w:type="dxa"/>
          </w:tcPr>
          <w:p w:rsidR="00EA7009" w:rsidRPr="008F02D4" w:rsidRDefault="00EA7009" w:rsidP="0010095E">
            <w:pPr>
              <w:tabs>
                <w:tab w:val="center" w:pos="5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2D4">
              <w:rPr>
                <w:rFonts w:ascii="Times New Roman" w:hAnsi="Times New Roman"/>
                <w:b/>
                <w:sz w:val="24"/>
                <w:szCs w:val="24"/>
              </w:rPr>
              <w:t xml:space="preserve">Вещество </w:t>
            </w:r>
          </w:p>
        </w:tc>
        <w:tc>
          <w:tcPr>
            <w:tcW w:w="1276" w:type="dxa"/>
          </w:tcPr>
          <w:p w:rsidR="00EA7009" w:rsidRPr="008F02D4" w:rsidRDefault="00EA7009" w:rsidP="0010095E">
            <w:pPr>
              <w:tabs>
                <w:tab w:val="center" w:pos="5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2D4">
              <w:rPr>
                <w:rFonts w:ascii="Times New Roman" w:hAnsi="Times New Roman"/>
                <w:b/>
                <w:sz w:val="24"/>
                <w:szCs w:val="24"/>
              </w:rPr>
              <w:t xml:space="preserve">Твёрдое </w:t>
            </w:r>
          </w:p>
        </w:tc>
        <w:tc>
          <w:tcPr>
            <w:tcW w:w="1276" w:type="dxa"/>
          </w:tcPr>
          <w:p w:rsidR="00EA7009" w:rsidRPr="008F02D4" w:rsidRDefault="00EA7009" w:rsidP="0010095E">
            <w:pPr>
              <w:tabs>
                <w:tab w:val="center" w:pos="5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2D4">
              <w:rPr>
                <w:rFonts w:ascii="Times New Roman" w:hAnsi="Times New Roman"/>
                <w:b/>
                <w:sz w:val="24"/>
                <w:szCs w:val="24"/>
              </w:rPr>
              <w:t xml:space="preserve">Жидкое </w:t>
            </w:r>
          </w:p>
        </w:tc>
        <w:tc>
          <w:tcPr>
            <w:tcW w:w="1701" w:type="dxa"/>
          </w:tcPr>
          <w:p w:rsidR="00EA7009" w:rsidRPr="008F02D4" w:rsidRDefault="00EA7009" w:rsidP="0010095E">
            <w:pPr>
              <w:tabs>
                <w:tab w:val="center" w:pos="50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2D4">
              <w:rPr>
                <w:rFonts w:ascii="Times New Roman" w:hAnsi="Times New Roman"/>
                <w:b/>
                <w:sz w:val="24"/>
                <w:szCs w:val="24"/>
              </w:rPr>
              <w:t xml:space="preserve">Газообразное </w:t>
            </w:r>
          </w:p>
        </w:tc>
      </w:tr>
      <w:tr w:rsidR="00EA7009" w:rsidTr="0010095E">
        <w:tc>
          <w:tcPr>
            <w:tcW w:w="1951" w:type="dxa"/>
          </w:tcPr>
          <w:p w:rsidR="00EA7009" w:rsidRPr="008F02D4" w:rsidRDefault="00EA7009" w:rsidP="0010095E">
            <w:pPr>
              <w:tabs>
                <w:tab w:val="center" w:pos="50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</w:tc>
        <w:tc>
          <w:tcPr>
            <w:tcW w:w="1276" w:type="dxa"/>
          </w:tcPr>
          <w:p w:rsidR="00EA7009" w:rsidRPr="008F02D4" w:rsidRDefault="00EA7009" w:rsidP="0010095E">
            <w:pPr>
              <w:tabs>
                <w:tab w:val="center" w:pos="507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A7009" w:rsidRPr="008F02D4" w:rsidRDefault="00EA7009" w:rsidP="0010095E">
            <w:pPr>
              <w:tabs>
                <w:tab w:val="center" w:pos="507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A7009" w:rsidRPr="008F02D4" w:rsidRDefault="00EA7009" w:rsidP="0010095E">
            <w:pPr>
              <w:tabs>
                <w:tab w:val="center" w:pos="507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009" w:rsidTr="0010095E">
        <w:tc>
          <w:tcPr>
            <w:tcW w:w="1951" w:type="dxa"/>
          </w:tcPr>
          <w:p w:rsidR="00EA7009" w:rsidRPr="008F02D4" w:rsidRDefault="00EA7009" w:rsidP="0010095E">
            <w:pPr>
              <w:tabs>
                <w:tab w:val="center" w:pos="50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2D4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1276" w:type="dxa"/>
          </w:tcPr>
          <w:p w:rsidR="00EA7009" w:rsidRDefault="00EA7009" w:rsidP="0010095E">
            <w:pPr>
              <w:tabs>
                <w:tab w:val="center" w:pos="5070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A7009" w:rsidRDefault="00EA7009" w:rsidP="0010095E">
            <w:pPr>
              <w:tabs>
                <w:tab w:val="center" w:pos="5070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EA7009" w:rsidRDefault="00EA7009" w:rsidP="0010095E">
            <w:pPr>
              <w:tabs>
                <w:tab w:val="center" w:pos="5070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A7009" w:rsidTr="0010095E">
        <w:tc>
          <w:tcPr>
            <w:tcW w:w="1951" w:type="dxa"/>
          </w:tcPr>
          <w:p w:rsidR="00EA7009" w:rsidRPr="008F02D4" w:rsidRDefault="00EA7009" w:rsidP="0010095E">
            <w:pPr>
              <w:tabs>
                <w:tab w:val="center" w:pos="50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276" w:type="dxa"/>
          </w:tcPr>
          <w:p w:rsidR="00EA7009" w:rsidRDefault="00EA7009" w:rsidP="0010095E">
            <w:pPr>
              <w:tabs>
                <w:tab w:val="center" w:pos="5070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A7009" w:rsidRDefault="00EA7009" w:rsidP="0010095E">
            <w:pPr>
              <w:tabs>
                <w:tab w:val="center" w:pos="5070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EA7009" w:rsidRDefault="00EA7009" w:rsidP="0010095E">
            <w:pPr>
              <w:tabs>
                <w:tab w:val="center" w:pos="5070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A7009" w:rsidTr="0010095E">
        <w:tc>
          <w:tcPr>
            <w:tcW w:w="1951" w:type="dxa"/>
          </w:tcPr>
          <w:p w:rsidR="00EA7009" w:rsidRPr="008F02D4" w:rsidRDefault="00EA7009" w:rsidP="0010095E">
            <w:pPr>
              <w:tabs>
                <w:tab w:val="center" w:pos="50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Углекислый газ</w:t>
            </w:r>
          </w:p>
        </w:tc>
        <w:tc>
          <w:tcPr>
            <w:tcW w:w="1276" w:type="dxa"/>
          </w:tcPr>
          <w:p w:rsidR="00EA7009" w:rsidRDefault="00EA7009" w:rsidP="0010095E">
            <w:pPr>
              <w:tabs>
                <w:tab w:val="center" w:pos="5070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A7009" w:rsidRDefault="00EA7009" w:rsidP="0010095E">
            <w:pPr>
              <w:tabs>
                <w:tab w:val="center" w:pos="5070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EA7009" w:rsidRDefault="00EA7009" w:rsidP="0010095E">
            <w:pPr>
              <w:tabs>
                <w:tab w:val="center" w:pos="5070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A7009" w:rsidTr="0010095E">
        <w:tc>
          <w:tcPr>
            <w:tcW w:w="1951" w:type="dxa"/>
          </w:tcPr>
          <w:p w:rsidR="00EA7009" w:rsidRPr="008F02D4" w:rsidRDefault="00EA7009" w:rsidP="0010095E">
            <w:pPr>
              <w:tabs>
                <w:tab w:val="center" w:pos="50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Кислород </w:t>
            </w:r>
          </w:p>
        </w:tc>
        <w:tc>
          <w:tcPr>
            <w:tcW w:w="1276" w:type="dxa"/>
          </w:tcPr>
          <w:p w:rsidR="00EA7009" w:rsidRDefault="00EA7009" w:rsidP="0010095E">
            <w:pPr>
              <w:tabs>
                <w:tab w:val="center" w:pos="5070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A7009" w:rsidRDefault="00EA7009" w:rsidP="0010095E">
            <w:pPr>
              <w:tabs>
                <w:tab w:val="center" w:pos="5070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EA7009" w:rsidRDefault="00EA7009" w:rsidP="0010095E">
            <w:pPr>
              <w:tabs>
                <w:tab w:val="center" w:pos="5070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A7009" w:rsidTr="0010095E">
        <w:tc>
          <w:tcPr>
            <w:tcW w:w="1951" w:type="dxa"/>
          </w:tcPr>
          <w:p w:rsidR="00EA7009" w:rsidRDefault="00EA7009" w:rsidP="0010095E">
            <w:pPr>
              <w:tabs>
                <w:tab w:val="center" w:pos="50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276" w:type="dxa"/>
          </w:tcPr>
          <w:p w:rsidR="00EA7009" w:rsidRDefault="00EA7009" w:rsidP="0010095E">
            <w:pPr>
              <w:tabs>
                <w:tab w:val="center" w:pos="5070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A7009" w:rsidRDefault="00EA7009" w:rsidP="0010095E">
            <w:pPr>
              <w:tabs>
                <w:tab w:val="center" w:pos="5070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EA7009" w:rsidRDefault="00EA7009" w:rsidP="0010095E">
            <w:pPr>
              <w:tabs>
                <w:tab w:val="center" w:pos="5070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A7009" w:rsidTr="0010095E">
        <w:tc>
          <w:tcPr>
            <w:tcW w:w="1951" w:type="dxa"/>
          </w:tcPr>
          <w:p w:rsidR="00EA7009" w:rsidRDefault="00EA7009" w:rsidP="0010095E">
            <w:pPr>
              <w:tabs>
                <w:tab w:val="center" w:pos="50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276" w:type="dxa"/>
          </w:tcPr>
          <w:p w:rsidR="00EA7009" w:rsidRDefault="00EA7009" w:rsidP="0010095E">
            <w:pPr>
              <w:tabs>
                <w:tab w:val="center" w:pos="5070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A7009" w:rsidRDefault="00EA7009" w:rsidP="0010095E">
            <w:pPr>
              <w:tabs>
                <w:tab w:val="center" w:pos="5070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EA7009" w:rsidRDefault="00EA7009" w:rsidP="0010095E">
            <w:pPr>
              <w:tabs>
                <w:tab w:val="center" w:pos="5070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A7009" w:rsidTr="0010095E">
        <w:tc>
          <w:tcPr>
            <w:tcW w:w="1951" w:type="dxa"/>
          </w:tcPr>
          <w:p w:rsidR="00EA7009" w:rsidRDefault="00EA7009" w:rsidP="0010095E">
            <w:pPr>
              <w:tabs>
                <w:tab w:val="center" w:pos="50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Гвоздь </w:t>
            </w:r>
          </w:p>
        </w:tc>
        <w:tc>
          <w:tcPr>
            <w:tcW w:w="1276" w:type="dxa"/>
          </w:tcPr>
          <w:p w:rsidR="00EA7009" w:rsidRDefault="00EA7009" w:rsidP="0010095E">
            <w:pPr>
              <w:tabs>
                <w:tab w:val="center" w:pos="5070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A7009" w:rsidRDefault="00EA7009" w:rsidP="0010095E">
            <w:pPr>
              <w:tabs>
                <w:tab w:val="center" w:pos="5070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EA7009" w:rsidRDefault="00EA7009" w:rsidP="0010095E">
            <w:pPr>
              <w:tabs>
                <w:tab w:val="center" w:pos="5070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EA7009" w:rsidRDefault="00EA7009" w:rsidP="00EA700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A7009" w:rsidRDefault="00564FB2" w:rsidP="00A35A7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FB2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564FB2" w:rsidRPr="003810E6" w:rsidRDefault="00564FB2" w:rsidP="00564FB2">
      <w:pPr>
        <w:rPr>
          <w:rFonts w:ascii="Times New Roman" w:hAnsi="Times New Roman" w:cs="Times New Roman"/>
          <w:sz w:val="28"/>
          <w:szCs w:val="28"/>
        </w:rPr>
      </w:pPr>
      <w:r w:rsidRPr="003810E6">
        <w:rPr>
          <w:rFonts w:ascii="Times New Roman" w:hAnsi="Times New Roman" w:cs="Times New Roman"/>
          <w:sz w:val="28"/>
          <w:szCs w:val="28"/>
        </w:rPr>
        <w:t>- Вспомните значение терминов из вашего словарика и отгадайте кроссворд:</w:t>
      </w:r>
    </w:p>
    <w:p w:rsidR="00564FB2" w:rsidRPr="00D5432F" w:rsidRDefault="00564FB2" w:rsidP="00564FB2">
      <w:r>
        <w:t xml:space="preserve">          </w:t>
      </w: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564FB2" w:rsidTr="0010095E">
        <w:trPr>
          <w:trHeight w:val="33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  <w:r>
              <w:t>2</w:t>
            </w:r>
          </w:p>
        </w:tc>
        <w:tc>
          <w:tcPr>
            <w:tcW w:w="498" w:type="dxa"/>
            <w:tcBorders>
              <w:top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  <w:r>
              <w:t>7</w:t>
            </w:r>
          </w:p>
        </w:tc>
        <w:tc>
          <w:tcPr>
            <w:tcW w:w="498" w:type="dxa"/>
            <w:tcBorders>
              <w:top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</w:tr>
      <w:tr w:rsidR="00564FB2" w:rsidTr="0010095E">
        <w:trPr>
          <w:trHeight w:val="33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  <w:r>
              <w:t>5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</w:tr>
      <w:tr w:rsidR="00564FB2" w:rsidTr="0010095E">
        <w:trPr>
          <w:trHeight w:val="33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  <w:r>
              <w:t>3</w:t>
            </w:r>
          </w:p>
        </w:tc>
        <w:tc>
          <w:tcPr>
            <w:tcW w:w="498" w:type="dxa"/>
            <w:tcBorders>
              <w:top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</w:tr>
      <w:tr w:rsidR="00564FB2" w:rsidTr="0010095E">
        <w:trPr>
          <w:trHeight w:val="330"/>
        </w:trPr>
        <w:tc>
          <w:tcPr>
            <w:tcW w:w="498" w:type="dxa"/>
            <w:tcBorders>
              <w:top w:val="nil"/>
              <w:lef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  <w:r>
              <w:t>4</w:t>
            </w:r>
          </w:p>
        </w:tc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  <w:r>
              <w:t>8</w:t>
            </w:r>
          </w:p>
        </w:tc>
      </w:tr>
      <w:tr w:rsidR="00564FB2" w:rsidTr="0010095E">
        <w:trPr>
          <w:trHeight w:val="330"/>
        </w:trPr>
        <w:tc>
          <w:tcPr>
            <w:tcW w:w="498" w:type="dxa"/>
            <w:shd w:val="clear" w:color="auto" w:fill="FFFF00"/>
          </w:tcPr>
          <w:p w:rsidR="00564FB2" w:rsidRPr="00C226FA" w:rsidRDefault="00564FB2" w:rsidP="0010095E">
            <w:pPr>
              <w:tabs>
                <w:tab w:val="left" w:pos="900"/>
              </w:tabs>
            </w:pPr>
            <w:r w:rsidRPr="00C226FA">
              <w:t>1</w:t>
            </w:r>
          </w:p>
        </w:tc>
        <w:tc>
          <w:tcPr>
            <w:tcW w:w="498" w:type="dxa"/>
            <w:shd w:val="clear" w:color="auto" w:fill="FFFF00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shd w:val="clear" w:color="auto" w:fill="FFFF00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shd w:val="clear" w:color="auto" w:fill="FFFF00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shd w:val="clear" w:color="auto" w:fill="FFFF00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shd w:val="clear" w:color="auto" w:fill="FFFF00"/>
          </w:tcPr>
          <w:p w:rsidR="00564FB2" w:rsidRDefault="00564FB2" w:rsidP="0010095E">
            <w:pPr>
              <w:tabs>
                <w:tab w:val="left" w:pos="900"/>
              </w:tabs>
            </w:pPr>
            <w:r>
              <w:t>6</w:t>
            </w:r>
          </w:p>
        </w:tc>
        <w:tc>
          <w:tcPr>
            <w:tcW w:w="498" w:type="dxa"/>
            <w:shd w:val="clear" w:color="auto" w:fill="FFFF00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shd w:val="clear" w:color="auto" w:fill="FFFF00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</w:tr>
      <w:tr w:rsidR="00564FB2" w:rsidTr="0010095E">
        <w:trPr>
          <w:trHeight w:val="330"/>
        </w:trPr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</w:tr>
      <w:tr w:rsidR="00564FB2" w:rsidTr="0010095E">
        <w:trPr>
          <w:trHeight w:val="330"/>
        </w:trPr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</w:tr>
      <w:tr w:rsidR="00564FB2" w:rsidTr="0010095E">
        <w:trPr>
          <w:trHeight w:val="330"/>
        </w:trPr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bottom w:val="single" w:sz="4" w:space="0" w:color="000000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bottom w:val="single" w:sz="4" w:space="0" w:color="000000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bottom w:val="single" w:sz="4" w:space="0" w:color="000000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bottom w:val="single" w:sz="4" w:space="0" w:color="000000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bottom w:val="single" w:sz="4" w:space="0" w:color="000000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</w:tr>
      <w:tr w:rsidR="00564FB2" w:rsidTr="0010095E">
        <w:trPr>
          <w:trHeight w:val="349"/>
        </w:trPr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bottom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left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left w:val="nil"/>
              <w:bottom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bottom w:val="single" w:sz="4" w:space="0" w:color="000000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</w:tr>
      <w:tr w:rsidR="00564FB2" w:rsidTr="0010095E">
        <w:trPr>
          <w:trHeight w:val="349"/>
        </w:trPr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bottom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bottom w:val="single" w:sz="4" w:space="0" w:color="000000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</w:tr>
      <w:tr w:rsidR="00564FB2" w:rsidTr="0010095E">
        <w:trPr>
          <w:trHeight w:val="349"/>
        </w:trPr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left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</w:tr>
      <w:tr w:rsidR="00564FB2" w:rsidTr="0010095E">
        <w:trPr>
          <w:trHeight w:val="349"/>
        </w:trPr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</w:tr>
      <w:tr w:rsidR="00564FB2" w:rsidTr="0010095E">
        <w:trPr>
          <w:trHeight w:val="349"/>
        </w:trPr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</w:tr>
      <w:tr w:rsidR="00564FB2" w:rsidTr="0010095E">
        <w:trPr>
          <w:trHeight w:val="349"/>
        </w:trPr>
        <w:tc>
          <w:tcPr>
            <w:tcW w:w="498" w:type="dxa"/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64FB2" w:rsidRDefault="00564FB2" w:rsidP="0010095E">
            <w:pPr>
              <w:tabs>
                <w:tab w:val="left" w:pos="900"/>
              </w:tabs>
            </w:pPr>
          </w:p>
        </w:tc>
      </w:tr>
    </w:tbl>
    <w:p w:rsidR="00564FB2" w:rsidRDefault="00564FB2" w:rsidP="00564FB2">
      <w:pPr>
        <w:tabs>
          <w:tab w:val="left" w:pos="900"/>
        </w:tabs>
      </w:pPr>
      <w:r>
        <w:t xml:space="preserve"> </w:t>
      </w:r>
    </w:p>
    <w:p w:rsidR="00564FB2" w:rsidRPr="003810E6" w:rsidRDefault="00564FB2" w:rsidP="00564FB2">
      <w:pPr>
        <w:pStyle w:val="a3"/>
        <w:numPr>
          <w:ilvl w:val="0"/>
          <w:numId w:val="3"/>
        </w:numPr>
        <w:tabs>
          <w:tab w:val="left" w:pos="900"/>
        </w:tabs>
        <w:rPr>
          <w:sz w:val="28"/>
          <w:szCs w:val="28"/>
        </w:rPr>
      </w:pPr>
      <w:r w:rsidRPr="003810E6">
        <w:rPr>
          <w:sz w:val="28"/>
          <w:szCs w:val="28"/>
        </w:rPr>
        <w:t>Первая ступень познания. (Восприятие),</w:t>
      </w:r>
    </w:p>
    <w:p w:rsidR="00564FB2" w:rsidRPr="003810E6" w:rsidRDefault="00564FB2" w:rsidP="00564FB2">
      <w:pPr>
        <w:pStyle w:val="a3"/>
        <w:numPr>
          <w:ilvl w:val="0"/>
          <w:numId w:val="3"/>
        </w:numPr>
        <w:tabs>
          <w:tab w:val="left" w:pos="900"/>
        </w:tabs>
        <w:rPr>
          <w:sz w:val="28"/>
          <w:szCs w:val="28"/>
        </w:rPr>
      </w:pPr>
      <w:r w:rsidRPr="003810E6">
        <w:rPr>
          <w:sz w:val="28"/>
          <w:szCs w:val="28"/>
        </w:rPr>
        <w:t>Крошечные организмы.( Бактерии)</w:t>
      </w:r>
    </w:p>
    <w:p w:rsidR="00564FB2" w:rsidRPr="003810E6" w:rsidRDefault="00564FB2" w:rsidP="00564FB2">
      <w:pPr>
        <w:pStyle w:val="a3"/>
        <w:numPr>
          <w:ilvl w:val="0"/>
          <w:numId w:val="3"/>
        </w:numPr>
        <w:tabs>
          <w:tab w:val="left" w:pos="900"/>
        </w:tabs>
        <w:rPr>
          <w:sz w:val="28"/>
          <w:szCs w:val="28"/>
        </w:rPr>
      </w:pPr>
      <w:r w:rsidRPr="003810E6">
        <w:rPr>
          <w:sz w:val="28"/>
          <w:szCs w:val="28"/>
        </w:rPr>
        <w:t>Совокупность людей, объединенных формами совместной жизни и деятельности (Общество).</w:t>
      </w:r>
    </w:p>
    <w:p w:rsidR="00564FB2" w:rsidRPr="003810E6" w:rsidRDefault="00564FB2" w:rsidP="00564FB2">
      <w:pPr>
        <w:pStyle w:val="a3"/>
        <w:numPr>
          <w:ilvl w:val="0"/>
          <w:numId w:val="3"/>
        </w:numPr>
        <w:tabs>
          <w:tab w:val="left" w:pos="900"/>
        </w:tabs>
        <w:rPr>
          <w:sz w:val="28"/>
          <w:szCs w:val="28"/>
        </w:rPr>
      </w:pPr>
      <w:r w:rsidRPr="003810E6">
        <w:rPr>
          <w:sz w:val="28"/>
          <w:szCs w:val="28"/>
        </w:rPr>
        <w:t>Группа живущих вместе близких родственников. (Семья)</w:t>
      </w:r>
    </w:p>
    <w:p w:rsidR="00564FB2" w:rsidRPr="003810E6" w:rsidRDefault="00564FB2" w:rsidP="00564FB2">
      <w:pPr>
        <w:pStyle w:val="a3"/>
        <w:numPr>
          <w:ilvl w:val="0"/>
          <w:numId w:val="3"/>
        </w:numPr>
        <w:tabs>
          <w:tab w:val="left" w:pos="900"/>
        </w:tabs>
        <w:rPr>
          <w:sz w:val="28"/>
          <w:szCs w:val="28"/>
        </w:rPr>
      </w:pPr>
      <w:r w:rsidRPr="003810E6">
        <w:rPr>
          <w:sz w:val="28"/>
          <w:szCs w:val="28"/>
        </w:rPr>
        <w:t>Как называются огромные группы, на которые делят все живое? (Царства)</w:t>
      </w:r>
    </w:p>
    <w:p w:rsidR="00564FB2" w:rsidRPr="003810E6" w:rsidRDefault="00564FB2" w:rsidP="00564FB2">
      <w:pPr>
        <w:pStyle w:val="a3"/>
        <w:numPr>
          <w:ilvl w:val="0"/>
          <w:numId w:val="3"/>
        </w:numPr>
        <w:tabs>
          <w:tab w:val="left" w:pos="900"/>
        </w:tabs>
        <w:rPr>
          <w:sz w:val="28"/>
          <w:szCs w:val="28"/>
        </w:rPr>
      </w:pPr>
      <w:r w:rsidRPr="003810E6">
        <w:rPr>
          <w:sz w:val="28"/>
          <w:szCs w:val="28"/>
        </w:rPr>
        <w:t>Как называется любой предмет, любое живое существо? (Тело)</w:t>
      </w:r>
    </w:p>
    <w:p w:rsidR="00564FB2" w:rsidRPr="003810E6" w:rsidRDefault="00564FB2" w:rsidP="00564FB2">
      <w:pPr>
        <w:pStyle w:val="a3"/>
        <w:numPr>
          <w:ilvl w:val="0"/>
          <w:numId w:val="3"/>
        </w:numPr>
        <w:tabs>
          <w:tab w:val="left" w:pos="900"/>
        </w:tabs>
        <w:rPr>
          <w:sz w:val="28"/>
          <w:szCs w:val="28"/>
        </w:rPr>
      </w:pPr>
      <w:r w:rsidRPr="003810E6">
        <w:rPr>
          <w:sz w:val="28"/>
          <w:szCs w:val="28"/>
        </w:rPr>
        <w:t>Участок земли, где вся природа находится под строгой охраной.(Заповедник)</w:t>
      </w:r>
    </w:p>
    <w:p w:rsidR="00564FB2" w:rsidRPr="003810E6" w:rsidRDefault="00564FB2" w:rsidP="00564FB2">
      <w:pPr>
        <w:pStyle w:val="a3"/>
        <w:numPr>
          <w:ilvl w:val="0"/>
          <w:numId w:val="3"/>
        </w:numPr>
        <w:tabs>
          <w:tab w:val="left" w:pos="900"/>
        </w:tabs>
        <w:rPr>
          <w:sz w:val="28"/>
          <w:szCs w:val="28"/>
        </w:rPr>
      </w:pPr>
      <w:r w:rsidRPr="003810E6">
        <w:rPr>
          <w:sz w:val="28"/>
          <w:szCs w:val="28"/>
        </w:rPr>
        <w:t>Население государства, жители страны. (Народ)</w:t>
      </w:r>
    </w:p>
    <w:p w:rsidR="00564FB2" w:rsidRPr="003810E6" w:rsidRDefault="00564FB2" w:rsidP="00A35A7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7009" w:rsidRPr="003810E6" w:rsidRDefault="003810E6" w:rsidP="00A35A7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Pr="003810E6">
        <w:rPr>
          <w:rFonts w:ascii="Times New Roman" w:eastAsia="Times New Roman" w:hAnsi="Times New Roman" w:cs="Times New Roman"/>
          <w:sz w:val="28"/>
          <w:szCs w:val="28"/>
        </w:rPr>
        <w:t>риложение 3</w:t>
      </w:r>
    </w:p>
    <w:p w:rsidR="00EA7009" w:rsidRDefault="003810E6" w:rsidP="00A35A7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10E6">
        <w:rPr>
          <w:rFonts w:ascii="Times New Roman" w:eastAsia="Times New Roman" w:hAnsi="Times New Roman" w:cs="Times New Roman"/>
          <w:sz w:val="28"/>
          <w:szCs w:val="28"/>
        </w:rPr>
        <w:t>План ответа</w:t>
      </w:r>
    </w:p>
    <w:p w:rsidR="003810E6" w:rsidRDefault="003810E6" w:rsidP="003810E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Название группы веществ.</w:t>
      </w:r>
    </w:p>
    <w:p w:rsidR="003810E6" w:rsidRDefault="003810E6" w:rsidP="003810E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810E6">
        <w:rPr>
          <w:rFonts w:ascii="Times New Roman" w:eastAsia="Times New Roman" w:hAnsi="Times New Roman" w:cs="Times New Roman"/>
          <w:sz w:val="28"/>
          <w:szCs w:val="28"/>
        </w:rPr>
        <w:t>В каких продуктах содерж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810E6">
        <w:rPr>
          <w:rFonts w:ascii="Times New Roman" w:eastAsia="Times New Roman" w:hAnsi="Times New Roman" w:cs="Times New Roman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1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10E6" w:rsidRDefault="003810E6" w:rsidP="003810E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Общее свойство этих веществ.</w:t>
      </w:r>
    </w:p>
    <w:p w:rsidR="003810E6" w:rsidRPr="003810E6" w:rsidRDefault="003810E6" w:rsidP="003810E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E05911">
        <w:rPr>
          <w:rFonts w:ascii="Times New Roman" w:eastAsia="Times New Roman" w:hAnsi="Times New Roman" w:cs="Times New Roman"/>
          <w:sz w:val="28"/>
          <w:szCs w:val="28"/>
        </w:rPr>
        <w:t>Чем опасны кислоты.</w:t>
      </w:r>
    </w:p>
    <w:p w:rsidR="00EA7009" w:rsidRDefault="00EA7009" w:rsidP="00A35A71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53751" w:rsidRDefault="00953751" w:rsidP="00A35A71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53751" w:rsidRDefault="00953751" w:rsidP="00A35A71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53751" w:rsidRDefault="00953751" w:rsidP="00A35A71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53751" w:rsidRDefault="00953751" w:rsidP="00A35A71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53751" w:rsidRDefault="00953751" w:rsidP="00A35A71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53751" w:rsidRDefault="00953751" w:rsidP="00A35A71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53751" w:rsidRDefault="00953751" w:rsidP="00A35A71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53751" w:rsidRDefault="00953751" w:rsidP="00A35A71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53751" w:rsidRDefault="00953751" w:rsidP="00A35A71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53751" w:rsidRDefault="00953751" w:rsidP="00A35A71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53751" w:rsidRDefault="00953751" w:rsidP="00A35A71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53751" w:rsidRDefault="00953751" w:rsidP="00A35A71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53751" w:rsidRDefault="00953751" w:rsidP="00A35A71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53751" w:rsidRDefault="00953751" w:rsidP="00A35A71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53751" w:rsidRDefault="00953751" w:rsidP="00A35A71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53751" w:rsidRDefault="00953751" w:rsidP="00A35A71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53751" w:rsidRDefault="00953751" w:rsidP="00A35A71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53751" w:rsidRDefault="00953751" w:rsidP="00A35A71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sectPr w:rsidR="00953751" w:rsidSect="00A35A7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E509C"/>
    <w:multiLevelType w:val="hybridMultilevel"/>
    <w:tmpl w:val="7FB6CA4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5DD8011B"/>
    <w:multiLevelType w:val="hybridMultilevel"/>
    <w:tmpl w:val="28BE8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C681E"/>
    <w:multiLevelType w:val="hybridMultilevel"/>
    <w:tmpl w:val="307E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6D53"/>
    <w:rsid w:val="00022B5A"/>
    <w:rsid w:val="00093E40"/>
    <w:rsid w:val="000B755E"/>
    <w:rsid w:val="000D19AA"/>
    <w:rsid w:val="000F0359"/>
    <w:rsid w:val="001419AA"/>
    <w:rsid w:val="001B032D"/>
    <w:rsid w:val="001C2722"/>
    <w:rsid w:val="00203E6C"/>
    <w:rsid w:val="00236CD2"/>
    <w:rsid w:val="00357BA5"/>
    <w:rsid w:val="00362939"/>
    <w:rsid w:val="003810E6"/>
    <w:rsid w:val="003F1968"/>
    <w:rsid w:val="00441A6D"/>
    <w:rsid w:val="00491902"/>
    <w:rsid w:val="004F2344"/>
    <w:rsid w:val="0054057E"/>
    <w:rsid w:val="00564FB2"/>
    <w:rsid w:val="005A31F2"/>
    <w:rsid w:val="006E6D53"/>
    <w:rsid w:val="007A2927"/>
    <w:rsid w:val="007E181D"/>
    <w:rsid w:val="00833097"/>
    <w:rsid w:val="0087485E"/>
    <w:rsid w:val="008C28E8"/>
    <w:rsid w:val="008F473D"/>
    <w:rsid w:val="009155BB"/>
    <w:rsid w:val="00953751"/>
    <w:rsid w:val="009876E6"/>
    <w:rsid w:val="00A04235"/>
    <w:rsid w:val="00A3405A"/>
    <w:rsid w:val="00A35A71"/>
    <w:rsid w:val="00A55AD8"/>
    <w:rsid w:val="00A63CA4"/>
    <w:rsid w:val="00A72DCF"/>
    <w:rsid w:val="00B8102C"/>
    <w:rsid w:val="00C976E9"/>
    <w:rsid w:val="00CC0BA7"/>
    <w:rsid w:val="00D26143"/>
    <w:rsid w:val="00D80F02"/>
    <w:rsid w:val="00DB02EC"/>
    <w:rsid w:val="00E05911"/>
    <w:rsid w:val="00E27216"/>
    <w:rsid w:val="00E5107D"/>
    <w:rsid w:val="00EA7009"/>
    <w:rsid w:val="00EE7623"/>
    <w:rsid w:val="00FA5A29"/>
    <w:rsid w:val="00FC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EC"/>
  </w:style>
  <w:style w:type="paragraph" w:styleId="3">
    <w:name w:val="heading 3"/>
    <w:basedOn w:val="a"/>
    <w:link w:val="30"/>
    <w:uiPriority w:val="9"/>
    <w:qFormat/>
    <w:rsid w:val="001419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D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81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419A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14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19AA"/>
  </w:style>
  <w:style w:type="character" w:styleId="a6">
    <w:name w:val="Hyperlink"/>
    <w:basedOn w:val="a0"/>
    <w:uiPriority w:val="99"/>
    <w:semiHidden/>
    <w:unhideWhenUsed/>
    <w:rsid w:val="001419AA"/>
    <w:rPr>
      <w:color w:val="0000FF"/>
      <w:u w:val="single"/>
    </w:rPr>
  </w:style>
  <w:style w:type="character" w:customStyle="1" w:styleId="ff1">
    <w:name w:val="ff1"/>
    <w:basedOn w:val="a0"/>
    <w:rsid w:val="005A31F2"/>
  </w:style>
  <w:style w:type="character" w:customStyle="1" w:styleId="ff5">
    <w:name w:val="ff5"/>
    <w:basedOn w:val="a0"/>
    <w:rsid w:val="005A31F2"/>
  </w:style>
  <w:style w:type="character" w:customStyle="1" w:styleId="a7">
    <w:name w:val="_"/>
    <w:basedOn w:val="a0"/>
    <w:rsid w:val="005A31F2"/>
  </w:style>
  <w:style w:type="character" w:customStyle="1" w:styleId="ff2">
    <w:name w:val="ff2"/>
    <w:basedOn w:val="a0"/>
    <w:rsid w:val="005A31F2"/>
  </w:style>
  <w:style w:type="paragraph" w:styleId="a8">
    <w:name w:val="Balloon Text"/>
    <w:basedOn w:val="a"/>
    <w:link w:val="a9"/>
    <w:uiPriority w:val="99"/>
    <w:semiHidden/>
    <w:unhideWhenUsed/>
    <w:rsid w:val="00EA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2015-10-25T16:11:00Z</dcterms:created>
  <dcterms:modified xsi:type="dcterms:W3CDTF">2017-01-10T14:23:00Z</dcterms:modified>
</cp:coreProperties>
</file>